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9646" w14:textId="1766BF7E" w:rsidR="00FC77F8" w:rsidRPr="00114E27" w:rsidRDefault="00001BE3" w:rsidP="00001BE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bookmarkStart w:id="0" w:name="_top"/>
      <w:bookmarkEnd w:id="0"/>
      <w:r>
        <w:rPr>
          <w:rFonts w:ascii="Open Sans" w:hAnsi="Open Sans" w:cs="Open Sans"/>
          <w:sz w:val="18"/>
          <w:szCs w:val="18"/>
          <w:lang w:eastAsia="en-US"/>
        </w:rPr>
        <w:t>Д</w:t>
      </w:r>
      <w:r w:rsidRPr="00001BE3">
        <w:rPr>
          <w:rFonts w:ascii="Open Sans" w:hAnsi="Open Sans" w:cs="Open Sans"/>
          <w:sz w:val="18"/>
          <w:szCs w:val="18"/>
          <w:lang w:eastAsia="en-US"/>
        </w:rPr>
        <w:t>ля детального обсуждения и понимания задачи, пожалуйста, заполните бриф по необходимому направлению.</w:t>
      </w:r>
      <w:r>
        <w:rPr>
          <w:rFonts w:ascii="Open Sans" w:hAnsi="Open Sans" w:cs="Open Sans"/>
          <w:sz w:val="18"/>
          <w:szCs w:val="18"/>
          <w:lang w:eastAsia="en-US"/>
        </w:rPr>
        <w:t xml:space="preserve"> П</w:t>
      </w:r>
      <w:r w:rsidRPr="00001BE3">
        <w:rPr>
          <w:rFonts w:ascii="Open Sans" w:hAnsi="Open Sans" w:cs="Open Sans"/>
          <w:sz w:val="18"/>
          <w:szCs w:val="18"/>
          <w:lang w:eastAsia="en-US"/>
        </w:rPr>
        <w:t xml:space="preserve">остарайтесь дать максимально подробные и понятные ответы на приведенные вопросы брифа. </w:t>
      </w:r>
      <w:r w:rsidR="002458D3">
        <w:rPr>
          <w:rFonts w:ascii="Open Sans" w:hAnsi="Open Sans" w:cs="Open Sans"/>
          <w:sz w:val="18"/>
          <w:szCs w:val="18"/>
          <w:lang w:eastAsia="en-US"/>
        </w:rPr>
        <w:t>П</w:t>
      </w:r>
      <w:r w:rsidR="002458D3" w:rsidRPr="00001BE3">
        <w:rPr>
          <w:rFonts w:ascii="Open Sans" w:hAnsi="Open Sans" w:cs="Open Sans"/>
          <w:sz w:val="18"/>
          <w:szCs w:val="18"/>
          <w:lang w:eastAsia="en-US"/>
        </w:rPr>
        <w:t>ункты,</w:t>
      </w:r>
      <w:r w:rsidR="002458D3">
        <w:rPr>
          <w:rFonts w:ascii="Open Sans" w:hAnsi="Open Sans" w:cs="Open Sans"/>
          <w:sz w:val="18"/>
          <w:szCs w:val="18"/>
          <w:lang w:eastAsia="en-US"/>
        </w:rPr>
        <w:t xml:space="preserve"> отмеченные звездочкой </w:t>
      </w:r>
      <w:r w:rsidR="002458D3" w:rsidRPr="00001BE3">
        <w:rPr>
          <w:rFonts w:ascii="Open Sans" w:hAnsi="Open Sans" w:cs="Open Sans"/>
          <w:sz w:val="18"/>
          <w:szCs w:val="18"/>
          <w:lang w:eastAsia="en-US"/>
        </w:rPr>
        <w:t>(</w:t>
      </w:r>
      <w:r w:rsidR="002458D3" w:rsidRPr="002458D3">
        <w:rPr>
          <w:rFonts w:ascii="Open Sans" w:hAnsi="Open Sans" w:cs="Open Sans"/>
          <w:color w:val="FF0000"/>
          <w:sz w:val="18"/>
          <w:szCs w:val="18"/>
          <w:lang w:eastAsia="en-US"/>
        </w:rPr>
        <w:t>*</w:t>
      </w:r>
      <w:r w:rsidR="002458D3" w:rsidRPr="00001BE3">
        <w:rPr>
          <w:rFonts w:ascii="Open Sans" w:hAnsi="Open Sans" w:cs="Open Sans"/>
          <w:sz w:val="18"/>
          <w:szCs w:val="18"/>
          <w:lang w:eastAsia="en-US"/>
        </w:rPr>
        <w:t>)</w:t>
      </w:r>
      <w:r w:rsidR="002458D3">
        <w:rPr>
          <w:rFonts w:ascii="Open Sans" w:hAnsi="Open Sans" w:cs="Open Sans"/>
          <w:sz w:val="18"/>
          <w:szCs w:val="18"/>
          <w:lang w:eastAsia="en-US"/>
        </w:rPr>
        <w:t xml:space="preserve"> -</w:t>
      </w:r>
      <w:r w:rsidRPr="00001BE3">
        <w:rPr>
          <w:rFonts w:ascii="Open Sans" w:hAnsi="Open Sans" w:cs="Open Sans"/>
          <w:sz w:val="18"/>
          <w:szCs w:val="18"/>
          <w:lang w:eastAsia="en-US"/>
        </w:rPr>
        <w:t xml:space="preserve"> обязательные для заполнения</w:t>
      </w:r>
      <w:r w:rsidR="002458D3">
        <w:rPr>
          <w:rFonts w:ascii="Open Sans" w:hAnsi="Open Sans" w:cs="Open Sans"/>
          <w:sz w:val="18"/>
          <w:szCs w:val="18"/>
          <w:lang w:eastAsia="en-US"/>
        </w:rPr>
        <w:t>.</w:t>
      </w:r>
      <w:r w:rsidRPr="00001BE3">
        <w:rPr>
          <w:rFonts w:ascii="Open Sans" w:hAnsi="Open Sans" w:cs="Open Sans"/>
          <w:sz w:val="18"/>
          <w:szCs w:val="18"/>
          <w:lang w:eastAsia="en-US"/>
        </w:rPr>
        <w:t xml:space="preserve"> </w:t>
      </w:r>
    </w:p>
    <w:p w14:paraId="74B633A3" w14:textId="016FF17E" w:rsidR="00FC77F8" w:rsidRDefault="00FC77F8" w:rsidP="00A606D7">
      <w:pPr>
        <w:jc w:val="center"/>
        <w:rPr>
          <w:b/>
          <w:sz w:val="26"/>
          <w:szCs w:val="26"/>
        </w:rPr>
      </w:pPr>
    </w:p>
    <w:p w14:paraId="3E900EB1" w14:textId="77777777" w:rsidR="0042387B" w:rsidRDefault="0042387B" w:rsidP="00723FDD">
      <w:pPr>
        <w:rPr>
          <w:b/>
          <w:sz w:val="26"/>
          <w:szCs w:val="26"/>
        </w:rPr>
      </w:pPr>
    </w:p>
    <w:p w14:paraId="4778A80F" w14:textId="2C330A21" w:rsidR="00FC77F8" w:rsidRPr="00CA10D1" w:rsidRDefault="00001BE3" w:rsidP="00BB7895">
      <w:pP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</w:pPr>
      <w:r w:rsidRPr="00CA10D1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Б</w:t>
      </w:r>
      <w:r w:rsidR="00CA10D1" w:rsidRPr="00CA10D1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риф на разработку фирменного стиля, </w:t>
      </w:r>
      <w:proofErr w:type="spellStart"/>
      <w:r w:rsidR="00CA10D1" w:rsidRPr="00CA10D1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брендбука</w:t>
      </w:r>
      <w:proofErr w:type="spellEnd"/>
    </w:p>
    <w:p w14:paraId="2D04CADF" w14:textId="77777777" w:rsidR="00001BE3" w:rsidRPr="002A5848" w:rsidRDefault="00001BE3" w:rsidP="00FC77F8">
      <w:pPr>
        <w:jc w:val="center"/>
        <w:rPr>
          <w:b/>
          <w:sz w:val="26"/>
          <w:szCs w:val="26"/>
        </w:rPr>
      </w:pPr>
    </w:p>
    <w:tbl>
      <w:tblPr>
        <w:tblW w:w="8108" w:type="dxa"/>
        <w:tblLayout w:type="fixed"/>
        <w:tblLook w:val="0000" w:firstRow="0" w:lastRow="0" w:firstColumn="0" w:lastColumn="0" w:noHBand="0" w:noVBand="0"/>
      </w:tblPr>
      <w:tblGrid>
        <w:gridCol w:w="4179"/>
        <w:gridCol w:w="3929"/>
      </w:tblGrid>
      <w:tr w:rsidR="00A52DE3" w14:paraId="3C8B0C09" w14:textId="77777777" w:rsidTr="00114E27">
        <w:tc>
          <w:tcPr>
            <w:tcW w:w="4732" w:type="dxa"/>
          </w:tcPr>
          <w:p w14:paraId="39A4FDB5" w14:textId="77777777" w:rsidR="00A52DE3" w:rsidRPr="001D1560" w:rsidRDefault="00A52DE3" w:rsidP="00A52DE3">
            <w:pPr>
              <w:ind w:left="218"/>
              <w:rPr>
                <w:rFonts w:ascii="Calibri" w:hAnsi="Calibri" w:cs="Arial"/>
                <w:sz w:val="20"/>
                <w:szCs w:val="20"/>
              </w:rPr>
            </w:pPr>
            <w:r w:rsidRPr="001D1560">
              <w:rPr>
                <w:rFonts w:ascii="Calibri" w:hAnsi="Calibri" w:cs="Arial"/>
                <w:sz w:val="20"/>
                <w:szCs w:val="20"/>
              </w:rPr>
              <w:t>г. Москва</w:t>
            </w:r>
          </w:p>
        </w:tc>
        <w:tc>
          <w:tcPr>
            <w:tcW w:w="4448" w:type="dxa"/>
          </w:tcPr>
          <w:p w14:paraId="09A5E691" w14:textId="04761465" w:rsidR="00A52DE3" w:rsidRPr="001D1560" w:rsidRDefault="00A52DE3" w:rsidP="00624C06">
            <w:pPr>
              <w:ind w:left="-5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1560">
              <w:rPr>
                <w:rFonts w:ascii="Calibri" w:hAnsi="Calibri" w:cs="Arial"/>
                <w:sz w:val="20"/>
                <w:szCs w:val="20"/>
              </w:rPr>
              <w:t>«___» _____________ 20</w:t>
            </w:r>
            <w:r w:rsidR="00624C06">
              <w:rPr>
                <w:rFonts w:ascii="Calibri" w:hAnsi="Calibri" w:cs="Arial"/>
                <w:sz w:val="20"/>
                <w:szCs w:val="20"/>
              </w:rPr>
              <w:t>2</w:t>
            </w:r>
            <w:r w:rsidR="00114E27" w:rsidRPr="002458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D1560">
              <w:rPr>
                <w:rFonts w:ascii="Calibri" w:hAnsi="Calibri" w:cs="Arial"/>
                <w:sz w:val="20"/>
                <w:szCs w:val="20"/>
                <w:u w:val="single"/>
              </w:rPr>
              <w:t xml:space="preserve">   </w:t>
            </w:r>
            <w:r w:rsidRPr="001D1560">
              <w:rPr>
                <w:rFonts w:ascii="Calibri" w:hAnsi="Calibri" w:cs="Arial"/>
                <w:sz w:val="20"/>
                <w:szCs w:val="20"/>
              </w:rPr>
              <w:t xml:space="preserve"> г.</w:t>
            </w:r>
          </w:p>
        </w:tc>
      </w:tr>
    </w:tbl>
    <w:p w14:paraId="3D599A6C" w14:textId="77777777" w:rsidR="00A606D7" w:rsidRDefault="00A606D7" w:rsidP="00FC3DDC">
      <w:pPr>
        <w:pStyle w:val="a3"/>
        <w:jc w:val="left"/>
        <w:rPr>
          <w:rFonts w:ascii="Times New Roman" w:hAnsi="Times New Roman"/>
          <w:b w:val="0"/>
          <w:color w:val="FF0000"/>
          <w:sz w:val="20"/>
        </w:rPr>
      </w:pPr>
    </w:p>
    <w:p w14:paraId="7D3A0B58" w14:textId="379084AE" w:rsidR="00A606D7" w:rsidRDefault="00A606D7" w:rsidP="00FC3DDC">
      <w:pPr>
        <w:ind w:left="1080"/>
        <w:rPr>
          <w:color w:val="FF0000"/>
          <w:sz w:val="20"/>
          <w:szCs w:val="20"/>
        </w:rPr>
      </w:pPr>
    </w:p>
    <w:p w14:paraId="3E3EC720" w14:textId="77777777" w:rsidR="0042387B" w:rsidRPr="00FC3DDC" w:rsidRDefault="0042387B" w:rsidP="00FC3DDC">
      <w:pPr>
        <w:ind w:left="1080"/>
        <w:rPr>
          <w:color w:val="FF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FC3DDC" w:rsidRPr="00CA10D1" w14:paraId="03BA58AC" w14:textId="77777777" w:rsidTr="00B341E6">
        <w:trPr>
          <w:trHeight w:val="669"/>
        </w:trPr>
        <w:tc>
          <w:tcPr>
            <w:tcW w:w="4253" w:type="dxa"/>
          </w:tcPr>
          <w:p w14:paraId="36D235C4" w14:textId="7C739031" w:rsidR="00FC3DDC" w:rsidRPr="00CA10D1" w:rsidRDefault="006375E4" w:rsidP="00877575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</w:rPr>
              <w:t>Название компании</w:t>
            </w:r>
            <w:r w:rsidR="00447F64" w:rsidRPr="00CA10D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749" w:type="dxa"/>
          </w:tcPr>
          <w:p w14:paraId="3965715A" w14:textId="77777777" w:rsidR="00FC3DDC" w:rsidRPr="00CA10D1" w:rsidRDefault="00FC3DDC" w:rsidP="00877575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1A9B29BF" w14:textId="27B71411" w:rsidR="00DD5A04" w:rsidRPr="00CA10D1" w:rsidRDefault="00DD5A04" w:rsidP="007606F4">
      <w:pPr>
        <w:spacing w:before="6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CA10D1" w14:paraId="1B8BC0A6" w14:textId="77777777" w:rsidTr="00B341E6">
        <w:trPr>
          <w:trHeight w:val="655"/>
        </w:trPr>
        <w:tc>
          <w:tcPr>
            <w:tcW w:w="4253" w:type="dxa"/>
          </w:tcPr>
          <w:p w14:paraId="3A435833" w14:textId="77777777" w:rsidR="00B341E6" w:rsidRPr="00CA10D1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ФИО </w:t>
            </w:r>
            <w:proofErr w:type="spellStart"/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контак</w:t>
            </w:r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тного</w:t>
            </w:r>
            <w:proofErr w:type="spellEnd"/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лица</w:t>
            </w:r>
            <w:proofErr w:type="spellEnd"/>
          </w:p>
        </w:tc>
        <w:tc>
          <w:tcPr>
            <w:tcW w:w="3749" w:type="dxa"/>
          </w:tcPr>
          <w:p w14:paraId="449B795D" w14:textId="77777777" w:rsidR="00B341E6" w:rsidRPr="00CA10D1" w:rsidRDefault="00B341E6" w:rsidP="008B10A7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35899A35" w14:textId="167693FC" w:rsidR="000B2688" w:rsidRPr="00CA10D1" w:rsidRDefault="000B2688" w:rsidP="007606F4">
      <w:pPr>
        <w:spacing w:before="6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CA10D1" w14:paraId="7BD16F22" w14:textId="77777777" w:rsidTr="0042387B">
        <w:trPr>
          <w:trHeight w:val="655"/>
        </w:trPr>
        <w:tc>
          <w:tcPr>
            <w:tcW w:w="4253" w:type="dxa"/>
          </w:tcPr>
          <w:p w14:paraId="573140E2" w14:textId="77777777" w:rsidR="00B341E6" w:rsidRPr="00CA10D1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Телефон (</w:t>
            </w:r>
            <w:proofErr w:type="gramStart"/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моб.,</w:t>
            </w:r>
            <w:proofErr w:type="gramEnd"/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раб.) </w:t>
            </w:r>
            <w:r w:rsidRPr="00CA10D1">
              <w:rPr>
                <w:rFonts w:asciiTheme="minorHAnsi" w:hAnsiTheme="minorHAnsi" w:cstheme="minorHAnsi"/>
                <w:color w:val="FF0000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3749" w:type="dxa"/>
          </w:tcPr>
          <w:p w14:paraId="1792F519" w14:textId="77777777" w:rsidR="00B341E6" w:rsidRPr="00CA10D1" w:rsidRDefault="00B341E6" w:rsidP="008B10A7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5E17EECE" w14:textId="46677665" w:rsidR="00B341E6" w:rsidRPr="00CA10D1" w:rsidRDefault="00B341E6" w:rsidP="007606F4">
      <w:pPr>
        <w:spacing w:before="6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CA10D1" w14:paraId="12FF209C" w14:textId="77777777" w:rsidTr="0042387B">
        <w:trPr>
          <w:trHeight w:val="655"/>
        </w:trPr>
        <w:tc>
          <w:tcPr>
            <w:tcW w:w="4253" w:type="dxa"/>
          </w:tcPr>
          <w:p w14:paraId="4C69E378" w14:textId="77777777" w:rsidR="00B341E6" w:rsidRPr="00CA10D1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Электронная почта</w:t>
            </w:r>
            <w:r w:rsidRPr="00CA10D1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749" w:type="dxa"/>
          </w:tcPr>
          <w:p w14:paraId="1548555A" w14:textId="77777777" w:rsidR="00B341E6" w:rsidRPr="00CA10D1" w:rsidRDefault="00B341E6" w:rsidP="008B10A7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0A35C8ED" w14:textId="0851200D" w:rsidR="00B341E6" w:rsidRPr="00CA10D1" w:rsidRDefault="00B341E6" w:rsidP="007606F4">
      <w:pPr>
        <w:spacing w:before="6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CA10D1" w14:paraId="6A1917D4" w14:textId="77777777" w:rsidTr="00B341E6">
        <w:trPr>
          <w:trHeight w:val="733"/>
        </w:trPr>
        <w:tc>
          <w:tcPr>
            <w:tcW w:w="4253" w:type="dxa"/>
          </w:tcPr>
          <w:p w14:paraId="66E17545" w14:textId="77777777" w:rsidR="00B341E6" w:rsidRPr="00CA10D1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Описание сферы</w:t>
            </w:r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A10D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деятельности компании</w:t>
            </w:r>
          </w:p>
        </w:tc>
        <w:tc>
          <w:tcPr>
            <w:tcW w:w="3749" w:type="dxa"/>
          </w:tcPr>
          <w:p w14:paraId="725CB859" w14:textId="77777777" w:rsidR="00B341E6" w:rsidRPr="00CA10D1" w:rsidRDefault="00B341E6" w:rsidP="008B10A7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2B473C4F" w14:textId="3AB5AB74" w:rsidR="00B341E6" w:rsidRPr="00CA10D1" w:rsidRDefault="00B341E6" w:rsidP="007606F4">
      <w:pPr>
        <w:spacing w:before="6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CA10D1" w14:paraId="28B38CA9" w14:textId="77777777" w:rsidTr="0042387B">
        <w:trPr>
          <w:trHeight w:val="727"/>
        </w:trPr>
        <w:tc>
          <w:tcPr>
            <w:tcW w:w="4253" w:type="dxa"/>
          </w:tcPr>
          <w:p w14:paraId="3B65684D" w14:textId="53240E2E" w:rsidR="00B341E6" w:rsidRPr="00CA10D1" w:rsidRDefault="009F3B39" w:rsidP="008B10A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Сформулируйте основную задачу, цель </w:t>
            </w:r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нового фирменного стиля</w:t>
            </w:r>
          </w:p>
        </w:tc>
        <w:tc>
          <w:tcPr>
            <w:tcW w:w="3749" w:type="dxa"/>
          </w:tcPr>
          <w:p w14:paraId="3C5F224C" w14:textId="77777777" w:rsidR="00B341E6" w:rsidRPr="00CA10D1" w:rsidRDefault="00B341E6" w:rsidP="008B10A7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667F4420" w14:textId="56C7093D" w:rsidR="00B341E6" w:rsidRPr="00CA10D1" w:rsidRDefault="00B341E6" w:rsidP="007606F4">
      <w:pPr>
        <w:spacing w:before="6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CA10D1" w14:paraId="3132468C" w14:textId="77777777" w:rsidTr="008B10A7">
        <w:trPr>
          <w:trHeight w:val="57"/>
        </w:trPr>
        <w:tc>
          <w:tcPr>
            <w:tcW w:w="4253" w:type="dxa"/>
          </w:tcPr>
          <w:p w14:paraId="006FAB43" w14:textId="77777777" w:rsidR="00B341E6" w:rsidRPr="00CA10D1" w:rsidRDefault="00B341E6" w:rsidP="00BF7AA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Основные конкуренты (желательно </w:t>
            </w:r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с указанием сайтов), какие уникальные свойства отличают Вас?</w:t>
            </w:r>
          </w:p>
        </w:tc>
        <w:tc>
          <w:tcPr>
            <w:tcW w:w="3749" w:type="dxa"/>
          </w:tcPr>
          <w:p w14:paraId="5709E20F" w14:textId="77777777" w:rsidR="00B341E6" w:rsidRPr="00CA10D1" w:rsidRDefault="00B341E6" w:rsidP="00BA17F1">
            <w:pPr>
              <w:pStyle w:val="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2CBA4181" w14:textId="1238B311" w:rsidR="00B341E6" w:rsidRPr="00CA10D1" w:rsidRDefault="00B341E6" w:rsidP="007606F4">
      <w:pPr>
        <w:spacing w:before="6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CA10D1" w14:paraId="1C2FAC84" w14:textId="77777777" w:rsidTr="00B341E6">
        <w:trPr>
          <w:trHeight w:val="870"/>
        </w:trPr>
        <w:tc>
          <w:tcPr>
            <w:tcW w:w="4253" w:type="dxa"/>
          </w:tcPr>
          <w:p w14:paraId="6B1FA18D" w14:textId="140A7210" w:rsidR="00B341E6" w:rsidRPr="00CA10D1" w:rsidRDefault="009F3B39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Целевая аудитория</w:t>
            </w:r>
          </w:p>
        </w:tc>
        <w:tc>
          <w:tcPr>
            <w:tcW w:w="3749" w:type="dxa"/>
          </w:tcPr>
          <w:p w14:paraId="37859EF3" w14:textId="77777777" w:rsidR="00B341E6" w:rsidRPr="00CA10D1" w:rsidRDefault="00B341E6" w:rsidP="008B10A7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243A496D" w14:textId="11D81637" w:rsidR="00B341E6" w:rsidRPr="00CA10D1" w:rsidRDefault="00B341E6" w:rsidP="007606F4">
      <w:pPr>
        <w:spacing w:before="60"/>
        <w:ind w:left="108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9F3B39" w:rsidRPr="00CA10D1" w14:paraId="240400E1" w14:textId="77777777" w:rsidTr="008234A5">
        <w:trPr>
          <w:trHeight w:val="870"/>
        </w:trPr>
        <w:tc>
          <w:tcPr>
            <w:tcW w:w="4253" w:type="dxa"/>
          </w:tcPr>
          <w:p w14:paraId="7FDD6530" w14:textId="21CB3B88" w:rsidR="009F3B39" w:rsidRPr="00CA10D1" w:rsidRDefault="009F3B39" w:rsidP="008234A5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A10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Есть ли уже логотип, стиль и требуется ли соблюдение его при разработке нового фирменного стиля?</w:t>
            </w:r>
          </w:p>
        </w:tc>
        <w:tc>
          <w:tcPr>
            <w:tcW w:w="3749" w:type="dxa"/>
          </w:tcPr>
          <w:p w14:paraId="6B7FE1BD" w14:textId="77777777" w:rsidR="009F3B39" w:rsidRPr="00CA10D1" w:rsidRDefault="009F3B39" w:rsidP="008234A5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48A27CE6" w14:textId="77777777" w:rsidR="009F3B39" w:rsidRDefault="009F3B39" w:rsidP="009F3B39">
      <w:pPr>
        <w:spacing w:before="60"/>
        <w:ind w:left="1080"/>
        <w:jc w:val="center"/>
        <w:rPr>
          <w:b/>
          <w:sz w:val="22"/>
          <w:szCs w:val="22"/>
        </w:rPr>
      </w:pPr>
    </w:p>
    <w:p w14:paraId="064A111B" w14:textId="0471A357" w:rsidR="00881C4D" w:rsidRPr="0088390C" w:rsidRDefault="00D62CE9" w:rsidP="007606F4">
      <w:pPr>
        <w:spacing w:before="60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6D5C69F3" w14:textId="1E481D4A" w:rsidR="00FC3DDC" w:rsidRPr="00CA10D1" w:rsidRDefault="00447F64" w:rsidP="003D6D3B">
      <w:pPr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CA10D1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lastRenderedPageBreak/>
        <w:t xml:space="preserve">Стилистика </w:t>
      </w:r>
      <w:r w:rsidR="009F3B39" w:rsidRPr="00CA10D1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фирменного стиля</w:t>
      </w:r>
    </w:p>
    <w:p w14:paraId="0D598C7D" w14:textId="5DB87FFB" w:rsidR="00FC3DDC" w:rsidRPr="00FC3DDC" w:rsidRDefault="00FC3DDC" w:rsidP="00FC3DDC">
      <w:pPr>
        <w:ind w:left="1080"/>
        <w:rPr>
          <w:b/>
          <w:color w:val="FF0000"/>
          <w:sz w:val="20"/>
          <w:szCs w:val="2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E7665A" w:rsidRPr="00FC3DDC" w14:paraId="2770A305" w14:textId="77777777" w:rsidTr="000B2688">
        <w:trPr>
          <w:trHeight w:val="426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21551E8B" w14:textId="17AB8C98" w:rsidR="00E7665A" w:rsidRPr="00877575" w:rsidRDefault="009F3B39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3B39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Желаемая стилистика фирменного стиля</w:t>
            </w:r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598188F2" w14:textId="3F12020E" w:rsidR="00E7665A" w:rsidRPr="00877575" w:rsidRDefault="009F3B39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Предпочтения по шрифтам текстовой информации</w:t>
            </w:r>
          </w:p>
        </w:tc>
      </w:tr>
      <w:tr w:rsidR="009F3B39" w:rsidRPr="00FC3DDC" w14:paraId="5929EB2D" w14:textId="77777777" w:rsidTr="000B2688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89444FF" w14:textId="22D097F6" w:rsidR="009F3B39" w:rsidRPr="0088390C" w:rsidRDefault="009F3B39" w:rsidP="009F3B39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E093627" w14:textId="6969FE54" w:rsidR="009F3B39" w:rsidRPr="009F3B39" w:rsidRDefault="009F3B39" w:rsidP="009F3B39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минимализм</w:t>
            </w:r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6BFFB" w14:textId="3A7A01E9" w:rsidR="009F3B39" w:rsidRPr="00734C45" w:rsidRDefault="009F3B39" w:rsidP="009F3B39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6F2D3E" w14:textId="6C79D1AE" w:rsidR="009F3B39" w:rsidRPr="009F3B39" w:rsidRDefault="009F3B39" w:rsidP="009F3B39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с засечками</w:t>
            </w:r>
          </w:p>
        </w:tc>
      </w:tr>
      <w:tr w:rsidR="009F3B39" w:rsidRPr="00FC3DDC" w14:paraId="7D2130C5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2ED8" w14:textId="48BE3B02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82FFD8E" w14:textId="45A19A16" w:rsidR="009F3B39" w:rsidRPr="009F3B39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иллюстрированный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4A02B" w14:textId="75A813B2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1F131E" w14:textId="4E327E57" w:rsidR="009F3B39" w:rsidRPr="009F3B39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рубленый без засечек</w:t>
            </w:r>
          </w:p>
        </w:tc>
      </w:tr>
      <w:tr w:rsidR="009F3B39" w:rsidRPr="00FC3DDC" w14:paraId="775E8EAD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CE7C" w14:textId="44EAA454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D58EF3F" w14:textId="35C01C31" w:rsidR="009F3B39" w:rsidRPr="009F3B39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леттеринг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F988E" w14:textId="4C087B84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DF437D" w14:textId="7D0A07BE" w:rsidR="009F3B39" w:rsidRPr="009F3B39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декоративный</w:t>
            </w:r>
          </w:p>
        </w:tc>
      </w:tr>
      <w:tr w:rsidR="009F3B39" w:rsidRPr="00FC3DDC" w14:paraId="39ED1585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0FB7" w14:textId="78AEF3DE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1947052" w14:textId="59F61445" w:rsidR="009F3B39" w:rsidRPr="009F3B39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изящный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6FDB" w14:textId="7C77477F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5BBCD" w14:textId="6D04BAE1" w:rsidR="009F3B39" w:rsidRPr="009F3B39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рукописный</w:t>
            </w:r>
          </w:p>
        </w:tc>
      </w:tr>
      <w:tr w:rsidR="009F3B39" w:rsidRPr="00FC3DDC" w14:paraId="0EF68963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5EF1" w14:textId="6ACE852E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75F517A" w14:textId="21FD1431" w:rsidR="009F3B39" w:rsidRPr="009F3B39" w:rsidRDefault="009F3B39" w:rsidP="009F3B3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фигурный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D3632" w14:textId="06FEDD75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59E11" w14:textId="451C6294" w:rsidR="009F3B39" w:rsidRPr="009F3B39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каллиграфия, леттеринг</w:t>
            </w:r>
          </w:p>
        </w:tc>
      </w:tr>
      <w:tr w:rsidR="009F3B39" w:rsidRPr="00FC3DDC" w14:paraId="54CAD98F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D37E" w14:textId="72713C95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30147B3" w14:textId="620C3F56" w:rsidR="009F3B39" w:rsidRPr="009F3B39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с персонажем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E1F0" w14:textId="7A8290F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28625E" w14:textId="7F092ECC" w:rsidR="009F3B39" w:rsidRPr="009F3B39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обыкновенный</w:t>
            </w:r>
          </w:p>
        </w:tc>
      </w:tr>
      <w:tr w:rsidR="009F3B39" w:rsidRPr="00FC3DDC" w14:paraId="02C1DED9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7866" w14:textId="0FD82788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5092FC0" w14:textId="515AE077" w:rsidR="009F3B39" w:rsidRPr="009F3B39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ретро, винтаж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FEF7" w14:textId="7E004E29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98256" w14:textId="7E01A4A5" w:rsidR="009F3B39" w:rsidRPr="009F3B39" w:rsidRDefault="00023A17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готический</w:t>
            </w:r>
          </w:p>
        </w:tc>
      </w:tr>
      <w:tr w:rsidR="009F3B39" w:rsidRPr="00FC3DDC" w14:paraId="07CE8E06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C77D" w14:textId="7D2E1876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28EEE0A" w14:textId="1D7299FC" w:rsidR="009F3B39" w:rsidRPr="009F3B39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креативный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648A" w14:textId="6CC3739A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EF338" w14:textId="3D925032" w:rsidR="009F3B39" w:rsidRPr="009F3B39" w:rsidRDefault="00023A17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старославянский</w:t>
            </w:r>
          </w:p>
        </w:tc>
      </w:tr>
      <w:tr w:rsidR="00023A17" w:rsidRPr="00FC3DDC" w14:paraId="3A40E104" w14:textId="77777777" w:rsidTr="000B2688">
        <w:trPr>
          <w:gridAfter w:val="2"/>
          <w:wAfter w:w="4276" w:type="dxa"/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5136C9D" w14:textId="6C6D5C47" w:rsidR="00023A17" w:rsidRPr="00734C45" w:rsidRDefault="00023A17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A2B3E1F" w14:textId="5F1264C6" w:rsidR="00023A17" w:rsidRPr="009F3B39" w:rsidRDefault="00023A17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</w:tr>
    </w:tbl>
    <w:p w14:paraId="77B26BC9" w14:textId="562756DF" w:rsidR="00E7665A" w:rsidRDefault="00E7665A" w:rsidP="00C85A4F">
      <w:pPr>
        <w:spacing w:before="20" w:after="20"/>
        <w:rPr>
          <w:b/>
          <w:color w:val="FF000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B8248B" w:rsidRPr="00FC3DDC" w14:paraId="7E0FBA56" w14:textId="77777777" w:rsidTr="00B8248B">
        <w:trPr>
          <w:trHeight w:val="415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3606CDBE" w14:textId="2D181C7B" w:rsidR="00B8248B" w:rsidRPr="00B8248B" w:rsidRDefault="009F3B39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Пожелания по цветовой гамме элементов</w:t>
            </w:r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0FC545" w14:textId="6A592475" w:rsidR="00B8248B" w:rsidRPr="00B8248B" w:rsidRDefault="009F3B39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F3B3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Пожелания по конкретной цветовой палитре</w:t>
            </w:r>
          </w:p>
        </w:tc>
      </w:tr>
      <w:tr w:rsidR="009F3B39" w:rsidRPr="00FC3DDC" w14:paraId="4AFCC370" w14:textId="77777777" w:rsidTr="008234A5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C6C6004" w14:textId="77777777" w:rsidR="009F3B39" w:rsidRPr="0088390C" w:rsidRDefault="009F3B39" w:rsidP="009F3B39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4AC4D26" w14:textId="3C35F33B" w:rsidR="009F3B39" w:rsidRPr="00B8248B" w:rsidRDefault="009F3B39" w:rsidP="009F3B39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</w:rPr>
              <w:t>яркая</w:t>
            </w:r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88087" w14:textId="77777777" w:rsidR="009F3B39" w:rsidRPr="00734C45" w:rsidRDefault="009F3B39" w:rsidP="009F3B39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0766BA" w14:textId="6E67D7BA" w:rsidR="009F3B39" w:rsidRPr="00B8248B" w:rsidRDefault="009F3B39" w:rsidP="009F3B39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черный</w:t>
            </w:r>
          </w:p>
        </w:tc>
      </w:tr>
      <w:tr w:rsidR="009F3B39" w:rsidRPr="00FC3DDC" w14:paraId="5C1B1E6A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28B2C" w14:textId="77777777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701F34C" w14:textId="10243C93" w:rsidR="009F3B39" w:rsidRPr="00B8248B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пастель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F7C10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A70FF0" w14:textId="49389417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красный</w:t>
            </w:r>
          </w:p>
        </w:tc>
      </w:tr>
      <w:tr w:rsidR="009F3B39" w:rsidRPr="00FC3DDC" w14:paraId="6B97BB6F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A9EA4" w14:textId="77777777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054B85E" w14:textId="4E1EC34F" w:rsidR="009F3B39" w:rsidRPr="00B8248B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монохром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1D03A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0E386E" w14:textId="0D0E9C46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оранжевый</w:t>
            </w:r>
          </w:p>
        </w:tc>
      </w:tr>
      <w:tr w:rsidR="009F3B39" w:rsidRPr="00FC3DDC" w14:paraId="0D612056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8BAF" w14:textId="77777777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E4183E0" w14:textId="2599D358" w:rsidR="009F3B39" w:rsidRPr="00B8248B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два цвета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D1746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22854F" w14:textId="53F2C456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желтый</w:t>
            </w:r>
          </w:p>
        </w:tc>
      </w:tr>
      <w:tr w:rsidR="009F3B39" w:rsidRPr="00FC3DDC" w14:paraId="5C86D30C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47CD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8296507" w14:textId="4F3803EA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три цвета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5AA6A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77B6D" w14:textId="28038A91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зеленый</w:t>
            </w:r>
          </w:p>
        </w:tc>
      </w:tr>
      <w:tr w:rsidR="009F3B39" w:rsidRPr="00FC3DDC" w14:paraId="34FA68EA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B5404" w14:textId="77777777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9B3036E" w14:textId="60BC87F0" w:rsidR="009F3B39" w:rsidRPr="00B8248B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холодная палитра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74F8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6F180D" w14:textId="1415B15D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голубой</w:t>
            </w:r>
          </w:p>
        </w:tc>
      </w:tr>
      <w:tr w:rsidR="009F3B39" w:rsidRPr="00FC3DDC" w14:paraId="311BFDD7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A9B6" w14:textId="77777777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6565049" w14:textId="17474CCE" w:rsidR="009F3B39" w:rsidRPr="00B8248B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теплая палитра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B797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A0919" w14:textId="41C493D4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синий</w:t>
            </w:r>
          </w:p>
        </w:tc>
      </w:tr>
      <w:tr w:rsidR="009F3B39" w:rsidRPr="00FC3DDC" w14:paraId="0E55E628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0164" w14:textId="77777777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7D01C77" w14:textId="1078BBAF" w:rsidR="009F3B39" w:rsidRPr="00B8248B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смешанная палитра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0D17A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D123C4" w14:textId="0A22DAD4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фиолетовый</w:t>
            </w:r>
          </w:p>
        </w:tc>
      </w:tr>
      <w:tr w:rsidR="009F3B39" w:rsidRPr="00FC3DDC" w14:paraId="5CF2C39D" w14:textId="77777777" w:rsidTr="008234A5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06B38BE" w14:textId="77777777" w:rsidR="009F3B39" w:rsidRPr="00734C45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C6C8AF1" w14:textId="57EC915B" w:rsidR="009F3B39" w:rsidRPr="00B8248B" w:rsidRDefault="009F3B39" w:rsidP="009F3B39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друго</w:t>
            </w:r>
            <w:r w:rsidRPr="00C85A4F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1B290C" w14:textId="77777777" w:rsidR="009F3B39" w:rsidRPr="00734C45" w:rsidRDefault="009F3B39" w:rsidP="009F3B39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02A7F9" w14:textId="6D157689" w:rsidR="009F3B39" w:rsidRPr="00B8248B" w:rsidRDefault="009F3B39" w:rsidP="009F3B39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248B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</w:tr>
    </w:tbl>
    <w:p w14:paraId="58104F2E" w14:textId="117FBF45" w:rsidR="00734C45" w:rsidRDefault="00734C45" w:rsidP="00C85A4F">
      <w:pPr>
        <w:spacing w:before="20" w:after="20"/>
        <w:rPr>
          <w:b/>
          <w:color w:val="FF0000"/>
        </w:rPr>
      </w:pPr>
    </w:p>
    <w:p w14:paraId="6CD96E70" w14:textId="45C316A2" w:rsidR="009F3B39" w:rsidRDefault="009F3B39" w:rsidP="00C85A4F">
      <w:pPr>
        <w:spacing w:before="20" w:after="20"/>
        <w:rPr>
          <w:b/>
          <w:color w:val="FF0000"/>
        </w:rPr>
      </w:pPr>
    </w:p>
    <w:p w14:paraId="68481373" w14:textId="77777777" w:rsidR="00635096" w:rsidRDefault="00635096" w:rsidP="00C85A4F">
      <w:pPr>
        <w:spacing w:before="20" w:after="20"/>
        <w:rPr>
          <w:b/>
          <w:color w:val="FF0000"/>
        </w:rPr>
      </w:pPr>
    </w:p>
    <w:p w14:paraId="52B5684B" w14:textId="2B145101" w:rsidR="009F3B39" w:rsidRPr="00CA10D1" w:rsidRDefault="009F3B39" w:rsidP="009F3B39">
      <w:pPr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CA10D1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Элементы фирменного стиля</w:t>
      </w:r>
    </w:p>
    <w:p w14:paraId="146EE648" w14:textId="77777777" w:rsidR="009F3B39" w:rsidRPr="00FC3DDC" w:rsidRDefault="009F3B39" w:rsidP="009F3B39">
      <w:pPr>
        <w:ind w:left="1080"/>
        <w:rPr>
          <w:b/>
          <w:color w:val="FF0000"/>
          <w:sz w:val="20"/>
          <w:szCs w:val="2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9F3B39" w:rsidRPr="00FC3DDC" w14:paraId="7E60DA91" w14:textId="77777777" w:rsidTr="008234A5">
        <w:trPr>
          <w:trHeight w:val="426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7D85143F" w14:textId="61BE606C" w:rsidR="009F3B39" w:rsidRPr="00877575" w:rsidRDefault="009F3B39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3B39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Корпоративная документация </w:t>
            </w: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br/>
            </w:r>
            <w:r w:rsidRPr="009F3B39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(стандартный пакет)</w:t>
            </w:r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7566A8A6" w14:textId="23737549" w:rsidR="009F3B39" w:rsidRPr="00877575" w:rsidRDefault="009F3B39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Полиграфическая фирменная продукция</w:t>
            </w:r>
          </w:p>
        </w:tc>
      </w:tr>
      <w:tr w:rsidR="009670F2" w:rsidRPr="00FC3DDC" w14:paraId="01CF3856" w14:textId="77777777" w:rsidTr="008234A5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4ADED07" w14:textId="77777777" w:rsidR="009670F2" w:rsidRPr="0088390C" w:rsidRDefault="009670F2" w:rsidP="009670F2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F6B0539" w14:textId="03E5F1AB" w:rsidR="009670F2" w:rsidRPr="009F3B39" w:rsidRDefault="009670F2" w:rsidP="009670F2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корпоративные визитки</w:t>
            </w:r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45A30" w14:textId="77777777" w:rsidR="009670F2" w:rsidRPr="00734C45" w:rsidRDefault="009670F2" w:rsidP="009670F2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F4AE4A" w14:textId="14ED38A5" w:rsidR="009670F2" w:rsidRPr="009670F2" w:rsidRDefault="009670F2" w:rsidP="009670F2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дисконтная карта</w:t>
            </w:r>
          </w:p>
        </w:tc>
      </w:tr>
      <w:tr w:rsidR="009670F2" w:rsidRPr="00FC3DDC" w14:paraId="291E9F04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0DAA4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CC07D2D" w14:textId="4994225C" w:rsidR="009670F2" w:rsidRPr="009F3B39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личные визитки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0FA4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57CB4A" w14:textId="5D73F771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блокнот</w:t>
            </w:r>
          </w:p>
        </w:tc>
      </w:tr>
      <w:tr w:rsidR="009670F2" w:rsidRPr="00FC3DDC" w14:paraId="4F7D1702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1AB9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F58DC82" w14:textId="65E0A1B8" w:rsidR="009670F2" w:rsidRPr="009F3B39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фирменный бланк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054FF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999885" w14:textId="26609BC7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буклет, брошюра</w:t>
            </w:r>
          </w:p>
        </w:tc>
      </w:tr>
      <w:tr w:rsidR="009670F2" w:rsidRPr="00FC3DDC" w14:paraId="45383080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888C3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FD35CEF" w14:textId="70E7F8E4" w:rsidR="009670F2" w:rsidRPr="009F3B39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факсовое сообщение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10A39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21EE7" w14:textId="6799E213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каталог продукции</w:t>
            </w:r>
          </w:p>
        </w:tc>
      </w:tr>
      <w:tr w:rsidR="009670F2" w:rsidRPr="00FC3DDC" w14:paraId="01FB5E1F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97B44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BEA8E3B" w14:textId="6BE35A9E" w:rsidR="009670F2" w:rsidRPr="009F3B39" w:rsidRDefault="009670F2" w:rsidP="009670F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почтовый конверт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F65EB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D5C534" w14:textId="58E0C512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листовка, флаер</w:t>
            </w:r>
          </w:p>
        </w:tc>
      </w:tr>
      <w:tr w:rsidR="009670F2" w:rsidRPr="00FC3DDC" w14:paraId="697D90F1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6730D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6887E82" w14:textId="1A21B66C" w:rsidR="009670F2" w:rsidRPr="009F3B39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корпоративная папка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A2853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9F5F4" w14:textId="73CB2007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плакат, постер</w:t>
            </w:r>
          </w:p>
        </w:tc>
      </w:tr>
      <w:tr w:rsidR="009670F2" w:rsidRPr="00FC3DDC" w14:paraId="585C4E77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E5EC5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AF670A7" w14:textId="710B62AF" w:rsidR="009670F2" w:rsidRPr="009F3B39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CD</w:t>
            </w: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-диск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7C47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487FD1" w14:textId="44CEFCA7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календарь</w:t>
            </w:r>
          </w:p>
        </w:tc>
      </w:tr>
      <w:tr w:rsidR="009670F2" w:rsidRPr="00FC3DDC" w14:paraId="2047C4D6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B0764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B977134" w14:textId="430CFB57" w:rsidR="009670F2" w:rsidRPr="009F3B39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бейдж, пропуск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A49E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5E1B3C" w14:textId="720BA4E3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хенгер на ручку</w:t>
            </w:r>
          </w:p>
        </w:tc>
      </w:tr>
      <w:tr w:rsidR="009670F2" w:rsidRPr="00FC3DDC" w14:paraId="7CD64133" w14:textId="77777777" w:rsidTr="008234A5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C56F8C4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F926BCB" w14:textId="49FC997E" w:rsidR="009670F2" w:rsidRPr="009F3B39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F3B39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3E1680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F1F87B" w14:textId="7313A06C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</w:tr>
    </w:tbl>
    <w:p w14:paraId="6F6D24D9" w14:textId="52FE4745" w:rsidR="009F3B39" w:rsidRDefault="009F3B39" w:rsidP="009F3B39">
      <w:pPr>
        <w:spacing w:before="20" w:after="20"/>
        <w:rPr>
          <w:b/>
          <w:color w:val="FF0000"/>
        </w:rPr>
      </w:pPr>
    </w:p>
    <w:p w14:paraId="0000FB9C" w14:textId="47382215" w:rsidR="009670F2" w:rsidRDefault="00D62CE9" w:rsidP="009F3B39">
      <w:pPr>
        <w:spacing w:before="20" w:after="20"/>
        <w:rPr>
          <w:b/>
          <w:color w:val="FF0000"/>
        </w:rPr>
      </w:pPr>
      <w:r>
        <w:rPr>
          <w:b/>
          <w:color w:val="FF0000"/>
        </w:rPr>
        <w:br/>
      </w:r>
      <w:r>
        <w:rPr>
          <w:b/>
          <w:color w:val="FF0000"/>
        </w:rPr>
        <w:br/>
      </w: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9F3B39" w:rsidRPr="00FC3DDC" w14:paraId="5D4F5DDB" w14:textId="77777777" w:rsidTr="009670F2">
        <w:trPr>
          <w:trHeight w:val="415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326A5DCA" w14:textId="5B9CE276" w:rsidR="009F3B39" w:rsidRPr="00B8248B" w:rsidRDefault="009670F2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lastRenderedPageBreak/>
              <w:t xml:space="preserve">Сувенирная продукция, </w:t>
            </w:r>
            <w:hyperlink r:id="rId8" w:history="1">
              <w:r w:rsidRPr="00CA10D1">
                <w:rPr>
                  <w:rStyle w:val="a5"/>
                  <w:rFonts w:asciiTheme="minorHAnsi" w:hAnsiTheme="minorHAnsi" w:cs="Open Sans"/>
                  <w:b/>
                  <w:bCs/>
                  <w:color w:val="0070C0"/>
                  <w:sz w:val="20"/>
                  <w:szCs w:val="20"/>
                  <w:lang w:eastAsia="en-US"/>
                </w:rPr>
                <w:t>POS-материалы</w:t>
              </w:r>
            </w:hyperlink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359CD976" w14:textId="576E67BE" w:rsidR="009F3B39" w:rsidRPr="00B8248B" w:rsidRDefault="009670F2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9670F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Электронные носители информации</w:t>
            </w:r>
          </w:p>
        </w:tc>
      </w:tr>
      <w:tr w:rsidR="009670F2" w:rsidRPr="00FC3DDC" w14:paraId="3F7932D9" w14:textId="77777777" w:rsidTr="008234A5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8D07A2B" w14:textId="77777777" w:rsidR="009670F2" w:rsidRPr="0088390C" w:rsidRDefault="009670F2" w:rsidP="009670F2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0EB94C6" w14:textId="3285B6D2" w:rsidR="009670F2" w:rsidRPr="009670F2" w:rsidRDefault="009670F2" w:rsidP="009670F2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фирменный пакет</w:t>
            </w:r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7188A" w14:textId="77777777" w:rsidR="009670F2" w:rsidRPr="00734C45" w:rsidRDefault="009670F2" w:rsidP="009670F2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355135" w14:textId="1F0489F6" w:rsidR="009670F2" w:rsidRPr="009670F2" w:rsidRDefault="009670F2" w:rsidP="009670F2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презентация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ower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oint</w:t>
            </w:r>
          </w:p>
        </w:tc>
      </w:tr>
      <w:tr w:rsidR="009670F2" w:rsidRPr="00FC3DDC" w14:paraId="122037C7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08B72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5125B5F" w14:textId="3772B909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часы настенные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825E0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1DE76" w14:textId="398A4C16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презентация PDF</w:t>
            </w:r>
          </w:p>
        </w:tc>
      </w:tr>
      <w:tr w:rsidR="009670F2" w:rsidRPr="00FC3DDC" w14:paraId="105C9209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77C6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4E7E6C2" w14:textId="4DA4A9A5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ручка, значки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C75D1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0CEDC" w14:textId="32E10BCF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веб-баннеры</w:t>
            </w:r>
          </w:p>
        </w:tc>
      </w:tr>
      <w:tr w:rsidR="009670F2" w:rsidRPr="00FC3DDC" w14:paraId="1408ADAB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B1B04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42847B0" w14:textId="2A9F7798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посуда: кружка, тарелка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2FF9B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4C0E3" w14:textId="44BE2A4A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дизайн группы (ВК)</w:t>
            </w:r>
          </w:p>
        </w:tc>
      </w:tr>
      <w:tr w:rsidR="009670F2" w:rsidRPr="00FC3DDC" w14:paraId="1E7F5F0A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B2D7F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E0D39B3" w14:textId="3C605856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дипломы, грамоты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B7CB1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9B6507" w14:textId="4A6D1852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дизайн группы (фейсбук)</w:t>
            </w:r>
          </w:p>
        </w:tc>
      </w:tr>
      <w:tr w:rsidR="009670F2" w:rsidRPr="00FC3DDC" w14:paraId="5B62B756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DBD88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80CCC0B" w14:textId="7628D764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приглашения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CA055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9FAAA7" w14:textId="10D8812A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дизайн приложения</w:t>
            </w:r>
          </w:p>
        </w:tc>
      </w:tr>
      <w:tr w:rsidR="009670F2" w:rsidRPr="00FC3DDC" w14:paraId="03103E97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04305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1B7FC6B" w14:textId="72DB5E6D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бумажный флажок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7A66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7379B0" w14:textId="12EC4DBF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дизайн сайта</w:t>
            </w:r>
          </w:p>
        </w:tc>
      </w:tr>
      <w:tr w:rsidR="009670F2" w:rsidRPr="00FC3DDC" w14:paraId="52AD88ED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DDEAE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D94790D" w14:textId="1405D9F2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открытка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4CF47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C08B52" w14:textId="0EEF619F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дизайн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</w:t>
            </w: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anding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</w:tr>
      <w:tr w:rsidR="009670F2" w:rsidRPr="00FC3DDC" w14:paraId="49784965" w14:textId="77777777" w:rsidTr="008234A5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66AD885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C0150CB" w14:textId="30B8115F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открытка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85337E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154803" w14:textId="215AE09D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</w:tr>
    </w:tbl>
    <w:p w14:paraId="5633A43A" w14:textId="301F115F" w:rsidR="009670F2" w:rsidRDefault="009670F2" w:rsidP="009670F2">
      <w:pPr>
        <w:ind w:left="1080"/>
        <w:rPr>
          <w:b/>
          <w:color w:val="FF0000"/>
          <w:sz w:val="20"/>
          <w:szCs w:val="20"/>
        </w:rPr>
      </w:pPr>
    </w:p>
    <w:p w14:paraId="32EA4740" w14:textId="77777777" w:rsidR="00635096" w:rsidRPr="00FC3DDC" w:rsidRDefault="00635096" w:rsidP="009670F2">
      <w:pPr>
        <w:ind w:left="1080"/>
        <w:rPr>
          <w:b/>
          <w:color w:val="FF0000"/>
          <w:sz w:val="20"/>
          <w:szCs w:val="2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9670F2" w:rsidRPr="00FC3DDC" w14:paraId="50EAAE00" w14:textId="77777777" w:rsidTr="008234A5">
        <w:trPr>
          <w:trHeight w:val="426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16303983" w14:textId="0FF97656" w:rsidR="009670F2" w:rsidRPr="00877575" w:rsidRDefault="009670F2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0F2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 xml:space="preserve">Наружная реклама, наружное </w:t>
            </w:r>
            <w:r w:rsidRPr="009670F2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br/>
              <w:t>и внутреннее оформление</w:t>
            </w:r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531B1468" w14:textId="74B3FC72" w:rsidR="009670F2" w:rsidRPr="00877575" w:rsidRDefault="009670F2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Спецпредложение для магазинов</w:t>
            </w:r>
          </w:p>
        </w:tc>
      </w:tr>
      <w:tr w:rsidR="009670F2" w:rsidRPr="00FC3DDC" w14:paraId="61AC4917" w14:textId="77777777" w:rsidTr="008234A5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6221622" w14:textId="77777777" w:rsidR="009670F2" w:rsidRPr="0088390C" w:rsidRDefault="009670F2" w:rsidP="009670F2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4B7F1E9" w14:textId="5DB3D3BA" w:rsidR="009670F2" w:rsidRPr="009670F2" w:rsidRDefault="009670F2" w:rsidP="009670F2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штендер, роллап</w:t>
            </w:r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767F" w14:textId="77777777" w:rsidR="009670F2" w:rsidRPr="00734C45" w:rsidRDefault="009670F2" w:rsidP="009670F2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76D3E8" w14:textId="29A0287A" w:rsidR="009670F2" w:rsidRPr="009670F2" w:rsidRDefault="009670F2" w:rsidP="009670F2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дисконтные карты</w:t>
            </w:r>
          </w:p>
        </w:tc>
      </w:tr>
      <w:tr w:rsidR="009670F2" w:rsidRPr="00FC3DDC" w14:paraId="23D890BF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E115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6D3A16B" w14:textId="47B41E0A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растяжка, баннер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467F3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74CC91" w14:textId="0A8D3F07" w:rsidR="009670F2" w:rsidRPr="009670F2" w:rsidRDefault="00AA10D7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hyperlink r:id="rId9" w:history="1">
              <w:r w:rsidR="009670F2" w:rsidRPr="00CA10D1">
                <w:rPr>
                  <w:rStyle w:val="a5"/>
                  <w:rFonts w:asciiTheme="minorHAnsi" w:hAnsiTheme="minorHAnsi" w:cstheme="minorHAnsi"/>
                  <w:color w:val="0070C0"/>
                  <w:sz w:val="20"/>
                  <w:szCs w:val="20"/>
                </w:rPr>
                <w:t>визитки</w:t>
              </w:r>
            </w:hyperlink>
          </w:p>
        </w:tc>
      </w:tr>
      <w:tr w:rsidR="009670F2" w:rsidRPr="00FC3DDC" w14:paraId="42F17EE1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5C076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72536E0" w14:textId="38705E64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билборд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6F835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CD202" w14:textId="10B863E8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бейджи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 сотрудников</w:t>
            </w:r>
          </w:p>
        </w:tc>
      </w:tr>
      <w:tr w:rsidR="009670F2" w:rsidRPr="00FC3DDC" w14:paraId="7D65925F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D43A5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D38FCD7" w14:textId="7A5234CB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88D29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5C3B8E" w14:textId="254261E9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фирменный пакет</w:t>
            </w:r>
          </w:p>
        </w:tc>
      </w:tr>
      <w:tr w:rsidR="009670F2" w:rsidRPr="00FC3DDC" w14:paraId="3BEB817C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D33E8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BAD2C9D" w14:textId="7396E5B6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лайтбокс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ситиборд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55B01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D0F249" w14:textId="310B2939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подарочный сертификат</w:t>
            </w:r>
          </w:p>
        </w:tc>
      </w:tr>
      <w:tr w:rsidR="009670F2" w:rsidRPr="00FC3DDC" w14:paraId="5A5208B4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336E8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5EE3959" w14:textId="736A9BFC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входная группа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E7B8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85643" w14:textId="75964838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плакат, постер</w:t>
            </w:r>
          </w:p>
        </w:tc>
      </w:tr>
      <w:tr w:rsidR="009670F2" w:rsidRPr="00FC3DDC" w14:paraId="0DF28567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BC5B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45AB62A" w14:textId="7A39C953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вывеска, световой короб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B518F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44AECB" w14:textId="189B9A03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входная группа</w:t>
            </w:r>
          </w:p>
        </w:tc>
      </w:tr>
      <w:tr w:rsidR="009670F2" w:rsidRPr="00FC3DDC" w14:paraId="7BE2C39D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48A39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F678353" w14:textId="533484F0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транспорт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5E018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2C37F" w14:textId="7C9916C4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наружная реклама</w:t>
            </w:r>
          </w:p>
        </w:tc>
      </w:tr>
      <w:tr w:rsidR="009670F2" w:rsidRPr="00FC3DDC" w14:paraId="6ABDE92A" w14:textId="77777777" w:rsidTr="008234A5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45774E21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CFD17A4" w14:textId="521A7CB8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униформа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80A546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515F33" w14:textId="055EE3E0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ценники</w:t>
            </w:r>
          </w:p>
        </w:tc>
      </w:tr>
      <w:tr w:rsidR="009670F2" w:rsidRPr="009670F2" w14:paraId="71B61AD4" w14:textId="77777777" w:rsidTr="009670F2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113D4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4024E69" w14:textId="04D059BD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выставочный стенд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D3EE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7D3DBC" w14:textId="7D397432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другое</w:t>
            </w:r>
          </w:p>
        </w:tc>
      </w:tr>
    </w:tbl>
    <w:p w14:paraId="24506AFF" w14:textId="60BC1EA4" w:rsidR="009670F2" w:rsidRDefault="009670F2" w:rsidP="009670F2">
      <w:pPr>
        <w:spacing w:before="20" w:after="20"/>
        <w:rPr>
          <w:b/>
          <w:color w:val="FF0000"/>
        </w:rPr>
      </w:pPr>
    </w:p>
    <w:p w14:paraId="2BF062DB" w14:textId="77777777" w:rsidR="00635096" w:rsidRDefault="00635096" w:rsidP="009670F2">
      <w:pPr>
        <w:spacing w:before="20" w:after="20"/>
        <w:rPr>
          <w:b/>
          <w:color w:val="FF000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9670F2" w:rsidRPr="00FC3DDC" w14:paraId="2B21D640" w14:textId="77777777" w:rsidTr="00AA1B49">
        <w:trPr>
          <w:trHeight w:val="415"/>
        </w:trPr>
        <w:tc>
          <w:tcPr>
            <w:tcW w:w="83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05D08242" w14:textId="70590198" w:rsidR="009670F2" w:rsidRPr="00B8248B" w:rsidRDefault="009670F2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Спецпредложение</w:t>
            </w:r>
            <w:proofErr w:type="spellEnd"/>
            <w:r w:rsidRPr="009670F2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 xml:space="preserve"> для ресторанов, кафе, пабов, ресторанов по доставке еды и продуктов</w:t>
            </w:r>
          </w:p>
        </w:tc>
      </w:tr>
      <w:tr w:rsidR="009670F2" w:rsidRPr="00FC3DDC" w14:paraId="0BE4C77C" w14:textId="77777777" w:rsidTr="008234A5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C251889" w14:textId="77777777" w:rsidR="009670F2" w:rsidRPr="0088390C" w:rsidRDefault="009670F2" w:rsidP="009670F2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62B1DF4" w14:textId="26DF8A24" w:rsidR="009670F2" w:rsidRPr="009670F2" w:rsidRDefault="009670F2" w:rsidP="009670F2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дисконтные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карты</w:t>
            </w:r>
            <w:proofErr w:type="spellEnd"/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8FFD7" w14:textId="77777777" w:rsidR="009670F2" w:rsidRPr="00734C45" w:rsidRDefault="009670F2" w:rsidP="009670F2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EBD204" w14:textId="2242393C" w:rsidR="009670F2" w:rsidRPr="009670F2" w:rsidRDefault="009670F2" w:rsidP="009670F2">
            <w:pPr>
              <w:pStyle w:val="BasicParagrap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таблички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стол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заказан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9670F2" w:rsidRPr="00FC3DDC" w14:paraId="056FD2B8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5A654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38ACCE4" w14:textId="26BDF356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визитки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321A5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E701D" w14:textId="7D9CC2B7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вывеска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«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режим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работы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»</w:t>
            </w:r>
          </w:p>
        </w:tc>
      </w:tr>
      <w:tr w:rsidR="009670F2" w:rsidRPr="00FC3DDC" w14:paraId="31F5484E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8994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2F1B719" w14:textId="34EC45E3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бейджи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 xml:space="preserve"> сотрудников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2D19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70EB08" w14:textId="1299D469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входная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группа</w:t>
            </w:r>
            <w:proofErr w:type="spellEnd"/>
          </w:p>
        </w:tc>
      </w:tr>
      <w:tr w:rsidR="009670F2" w:rsidRPr="00FC3DDC" w14:paraId="4E915A15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AD3B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E79828F" w14:textId="6583CC28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808080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фирменная кружка, подставка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25E6C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D3119" w14:textId="05BFDD9F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наружная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реклама</w:t>
            </w:r>
            <w:proofErr w:type="spellEnd"/>
          </w:p>
        </w:tc>
      </w:tr>
      <w:tr w:rsidR="009670F2" w:rsidRPr="00FC3DDC" w14:paraId="64211516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9B4D7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5DB7471" w14:textId="7459C3D3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счетницы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F192B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458C39" w14:textId="6FB9CB43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транспорт</w:t>
            </w:r>
            <w:proofErr w:type="spellEnd"/>
          </w:p>
        </w:tc>
      </w:tr>
      <w:tr w:rsidR="009670F2" w:rsidRPr="00FC3DDC" w14:paraId="579FDFE7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D78A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D83B9AE" w14:textId="36A6FFF7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униформа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F4F2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9FAC40" w14:textId="33DBCC5A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упаковка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для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доставки</w:t>
            </w:r>
            <w:proofErr w:type="spellEnd"/>
          </w:p>
        </w:tc>
      </w:tr>
      <w:tr w:rsidR="009670F2" w:rsidRPr="00FC3DDC" w14:paraId="24DB57C4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D73CA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B2FE22D" w14:textId="543BF791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настенное меню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4B15D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50E88" w14:textId="0BBFF94D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фирменные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пакеты</w:t>
            </w:r>
            <w:proofErr w:type="spellEnd"/>
          </w:p>
        </w:tc>
      </w:tr>
      <w:tr w:rsidR="009670F2" w:rsidRPr="00FC3DDC" w14:paraId="5EA32D56" w14:textId="77777777" w:rsidTr="008234A5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2C450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3F1D6D5" w14:textId="4D9084AA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чайная карта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4B78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1B2D3B" w14:textId="485B8E02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фасовочная</w:t>
            </w:r>
            <w:proofErr w:type="spellEnd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упаковка</w:t>
            </w:r>
            <w:proofErr w:type="spellEnd"/>
          </w:p>
        </w:tc>
      </w:tr>
      <w:tr w:rsidR="009670F2" w:rsidRPr="00FC3DDC" w14:paraId="525E3006" w14:textId="77777777" w:rsidTr="008234A5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50F3494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360E0AB" w14:textId="3B1FB7D5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винная карта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97BDDC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5B948A" w14:textId="3D1D6EA6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стаканчики</w:t>
            </w:r>
            <w:proofErr w:type="spellEnd"/>
          </w:p>
        </w:tc>
      </w:tr>
      <w:tr w:rsidR="009670F2" w:rsidRPr="00FC3DDC" w14:paraId="6E0B967F" w14:textId="77777777" w:rsidTr="008234A5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C5FC442" w14:textId="77777777" w:rsidR="009670F2" w:rsidRPr="00734C45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0F91B2D" w14:textId="0022444D" w:rsidR="009670F2" w:rsidRPr="009670F2" w:rsidRDefault="009670F2" w:rsidP="009670F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70F2">
              <w:rPr>
                <w:rFonts w:asciiTheme="minorHAnsi" w:hAnsiTheme="minorHAnsi" w:cstheme="minorHAnsi"/>
                <w:sz w:val="20"/>
                <w:szCs w:val="20"/>
              </w:rPr>
              <w:t>меню (укажите кол-во стр.)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946948" w14:textId="77777777" w:rsidR="009670F2" w:rsidRPr="00734C45" w:rsidRDefault="009670F2" w:rsidP="009670F2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7EA7D" w14:textId="59529182" w:rsidR="009670F2" w:rsidRPr="009670F2" w:rsidRDefault="009670F2" w:rsidP="009670F2">
            <w:pPr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9670F2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другое</w:t>
            </w:r>
            <w:proofErr w:type="spellEnd"/>
          </w:p>
        </w:tc>
      </w:tr>
    </w:tbl>
    <w:p w14:paraId="23B83187" w14:textId="400D26E7" w:rsidR="009F3B39" w:rsidRDefault="009F3B39" w:rsidP="002734BA">
      <w:pPr>
        <w:rPr>
          <w:rFonts w:asciiTheme="minorHAnsi" w:hAnsiTheme="minorHAnsi" w:cstheme="minorHAnsi"/>
          <w:b/>
        </w:rPr>
      </w:pPr>
    </w:p>
    <w:p w14:paraId="539A405C" w14:textId="5FA3FE75" w:rsidR="00635096" w:rsidRDefault="00635096" w:rsidP="002734BA">
      <w:pPr>
        <w:rPr>
          <w:rFonts w:asciiTheme="minorHAnsi" w:hAnsiTheme="minorHAnsi" w:cstheme="minorHAnsi"/>
          <w:b/>
        </w:rPr>
      </w:pPr>
    </w:p>
    <w:p w14:paraId="719C252B" w14:textId="77777777" w:rsidR="00CA10D1" w:rsidRDefault="00CA10D1" w:rsidP="002734BA">
      <w:pPr>
        <w:rPr>
          <w:rFonts w:asciiTheme="minorHAnsi" w:hAnsiTheme="minorHAnsi" w:cstheme="minorHAnsi"/>
          <w:b/>
        </w:rPr>
      </w:pPr>
    </w:p>
    <w:p w14:paraId="0E4AE6B9" w14:textId="77777777" w:rsidR="00CA10D1" w:rsidRDefault="00CA10D1" w:rsidP="002734BA">
      <w:pPr>
        <w:rPr>
          <w:rFonts w:asciiTheme="minorHAnsi" w:hAnsiTheme="minorHAnsi" w:cstheme="minorHAnsi"/>
          <w:b/>
        </w:rPr>
      </w:pPr>
    </w:p>
    <w:p w14:paraId="6A8203AC" w14:textId="77777777" w:rsidR="00CA10D1" w:rsidRDefault="00CA10D1" w:rsidP="002734BA">
      <w:pPr>
        <w:rPr>
          <w:rFonts w:asciiTheme="minorHAnsi" w:hAnsiTheme="minorHAnsi" w:cstheme="minorHAnsi"/>
          <w:b/>
        </w:rPr>
      </w:pPr>
    </w:p>
    <w:p w14:paraId="242C1327" w14:textId="77777777" w:rsidR="002458D3" w:rsidRDefault="002458D3" w:rsidP="002734BA">
      <w:pPr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br/>
      </w:r>
    </w:p>
    <w:p w14:paraId="5A5E0B7B" w14:textId="49E778F0" w:rsidR="002734BA" w:rsidRPr="00CA10D1" w:rsidRDefault="00635096" w:rsidP="002734BA">
      <w:pPr>
        <w:rPr>
          <w:rFonts w:asciiTheme="minorHAnsi" w:hAnsiTheme="minorHAnsi" w:cstheme="minorHAnsi"/>
          <w:color w:val="1F4E79" w:themeColor="accent5" w:themeShade="80"/>
          <w:sz w:val="28"/>
          <w:szCs w:val="28"/>
        </w:rPr>
      </w:pPr>
      <w:proofErr w:type="spellStart"/>
      <w:r w:rsidRPr="00CA10D1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lastRenderedPageBreak/>
        <w:t>Брендбук</w:t>
      </w:r>
      <w:proofErr w:type="spellEnd"/>
      <w:r w:rsidRPr="00CA10D1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 основные разделы</w:t>
      </w:r>
    </w:p>
    <w:tbl>
      <w:tblPr>
        <w:tblW w:w="80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2068"/>
        <w:gridCol w:w="1755"/>
        <w:gridCol w:w="2609"/>
        <w:gridCol w:w="1643"/>
      </w:tblGrid>
      <w:tr w:rsidR="002734BA" w:rsidRPr="00FC3DDC" w14:paraId="324CF7D1" w14:textId="77777777" w:rsidTr="008234A5">
        <w:trPr>
          <w:trHeight w:hRule="exact" w:val="57"/>
        </w:trPr>
        <w:tc>
          <w:tcPr>
            <w:tcW w:w="2068" w:type="dxa"/>
          </w:tcPr>
          <w:p w14:paraId="64EB60D9" w14:textId="77777777" w:rsidR="002734BA" w:rsidRPr="002734BA" w:rsidRDefault="002734BA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</w:tcPr>
          <w:p w14:paraId="34EF45A4" w14:textId="77777777" w:rsidR="002734BA" w:rsidRPr="007345BF" w:rsidRDefault="002734BA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9" w:type="dxa"/>
          </w:tcPr>
          <w:p w14:paraId="5A4F7221" w14:textId="77777777" w:rsidR="002734BA" w:rsidRPr="002734BA" w:rsidRDefault="002734BA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</w:tcPr>
          <w:p w14:paraId="34DA35C1" w14:textId="77777777" w:rsidR="002734BA" w:rsidRPr="002734BA" w:rsidRDefault="002734BA" w:rsidP="008234A5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="Open Sans"/>
                <w:bCs/>
                <w:sz w:val="20"/>
                <w:szCs w:val="20"/>
                <w:lang w:eastAsia="en-US"/>
              </w:rPr>
            </w:pPr>
          </w:p>
        </w:tc>
      </w:tr>
    </w:tbl>
    <w:p w14:paraId="4DCBEA70" w14:textId="77777777" w:rsidR="002734BA" w:rsidRPr="00FA702F" w:rsidRDefault="002734BA" w:rsidP="002734BA">
      <w:pPr>
        <w:ind w:left="1077"/>
        <w:jc w:val="center"/>
        <w:rPr>
          <w:b/>
          <w:sz w:val="20"/>
          <w:szCs w:val="20"/>
        </w:rPr>
      </w:pPr>
    </w:p>
    <w:tbl>
      <w:tblPr>
        <w:tblW w:w="793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7536"/>
      </w:tblGrid>
      <w:tr w:rsidR="00D476BC" w:rsidRPr="00C85A4F" w14:paraId="196356E0" w14:textId="464AAE4C" w:rsidTr="00635096">
        <w:trPr>
          <w:trHeight w:val="250"/>
        </w:trPr>
        <w:tc>
          <w:tcPr>
            <w:tcW w:w="402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2ED988A" w14:textId="77777777" w:rsidR="00D476BC" w:rsidRPr="00734C45" w:rsidRDefault="00D476BC" w:rsidP="002734BA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01B569" w14:textId="178EC4C1" w:rsidR="00D476BC" w:rsidRPr="00635096" w:rsidRDefault="00635096" w:rsidP="002734BA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 w:rsidRPr="006350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Введение</w:t>
            </w:r>
            <w:proofErr w:type="spellEnd"/>
          </w:p>
        </w:tc>
      </w:tr>
      <w:tr w:rsidR="00635096" w:rsidRPr="00C85A4F" w14:paraId="191AF28E" w14:textId="77777777" w:rsidTr="00325D64">
        <w:trPr>
          <w:trHeight w:val="953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01204B4" w14:textId="77777777" w:rsidR="00635096" w:rsidRPr="00734C45" w:rsidRDefault="00635096" w:rsidP="002734BA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B4821" w14:textId="18D38FAE" w:rsidR="00635096" w:rsidRPr="00635096" w:rsidRDefault="00635096" w:rsidP="00635096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3509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Этот раздел описывает миссию и философию компании, помогает понять ценность бренда, показывает ключевые идентификаторы бренда. Также в разделе показано сообщение бренда, которое передается клиенту, каналы и методы передачи сообщения.</w:t>
            </w:r>
          </w:p>
        </w:tc>
      </w:tr>
      <w:tr w:rsidR="00D476BC" w:rsidRPr="00C85A4F" w14:paraId="72850686" w14:textId="304F5D3F" w:rsidTr="00635096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898F5" w14:textId="77777777" w:rsidR="00D476BC" w:rsidRPr="002734BA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E0B0B7" w14:textId="7EB67D3B" w:rsidR="00D476BC" w:rsidRPr="00635096" w:rsidRDefault="00635096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5096">
              <w:rPr>
                <w:rFonts w:asciiTheme="minorHAnsi" w:hAnsiTheme="minorHAnsi" w:cstheme="minorHAnsi"/>
                <w:b/>
                <w:sz w:val="20"/>
                <w:szCs w:val="20"/>
              </w:rPr>
              <w:t>Основные элементы</w:t>
            </w:r>
          </w:p>
        </w:tc>
      </w:tr>
      <w:tr w:rsidR="00635096" w:rsidRPr="002734BA" w14:paraId="7ED9CD8E" w14:textId="77777777" w:rsidTr="00325D64">
        <w:trPr>
          <w:trHeight w:val="1112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7D4A1DC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527EDE" w14:textId="6F042281" w:rsidR="00635096" w:rsidRPr="002734BA" w:rsidRDefault="00635096" w:rsidP="00635096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3509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Основной раздел, содержащий все правила использования логотипа, основной, инвертный, монохромный его вариант, отступы, горизонтальную и вертикальную компоновку, допустимое и недопустимое использование знака. Также описывает фирменную палитру, фирменный блок,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509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шрифты.</w:t>
            </w:r>
          </w:p>
        </w:tc>
      </w:tr>
      <w:tr w:rsidR="00D476BC" w:rsidRPr="00C85A4F" w14:paraId="17B3E356" w14:textId="2626070F" w:rsidTr="00635096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84A39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45D2C" w14:textId="0897A79B" w:rsidR="00D476BC" w:rsidRPr="00635096" w:rsidRDefault="00635096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35096">
              <w:rPr>
                <w:rFonts w:asciiTheme="minorHAnsi" w:hAnsiTheme="minorHAnsi" w:cstheme="minorHAnsi"/>
                <w:b/>
                <w:sz w:val="20"/>
                <w:szCs w:val="20"/>
              </w:rPr>
              <w:t>Деловая документация</w:t>
            </w:r>
          </w:p>
        </w:tc>
      </w:tr>
      <w:tr w:rsidR="00635096" w:rsidRPr="002734BA" w14:paraId="0EE30263" w14:textId="77777777" w:rsidTr="00325D64">
        <w:trPr>
          <w:trHeight w:val="1119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626B5AB3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83806F" w14:textId="7E9C11C2" w:rsidR="00635096" w:rsidRPr="002734BA" w:rsidRDefault="00635096" w:rsidP="00635096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3509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Данный раздел дает четкие представления о построении и использовании следующей деловой документации - бланки для основных документов, для писем, визитки корпоративные, персональные, конверты С-65 (евро), С-4, С-5, папка для документов, компакт-диск, бейдж и т.д.</w:t>
            </w:r>
          </w:p>
        </w:tc>
      </w:tr>
      <w:tr w:rsidR="00D476BC" w:rsidRPr="00C85A4F" w14:paraId="35559A46" w14:textId="6C9884D4" w:rsidTr="00635096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0686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829EF" w14:textId="1DEA7506" w:rsidR="00D476BC" w:rsidRPr="00635096" w:rsidRDefault="00635096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eastAsia="en-US"/>
              </w:rPr>
            </w:pPr>
            <w:r w:rsidRPr="00635096">
              <w:rPr>
                <w:rFonts w:asciiTheme="minorHAnsi" w:hAnsiTheme="minorHAnsi" w:cstheme="minorHAnsi"/>
                <w:b/>
                <w:sz w:val="20"/>
                <w:szCs w:val="20"/>
              </w:rPr>
              <w:t>Оформление фирменной презентации</w:t>
            </w:r>
          </w:p>
        </w:tc>
      </w:tr>
      <w:tr w:rsidR="00635096" w:rsidRPr="002734BA" w14:paraId="55F8F940" w14:textId="77777777" w:rsidTr="00325D64">
        <w:trPr>
          <w:trHeight w:val="1110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5DF3E32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61E0C6" w14:textId="5C4E3B8B" w:rsidR="00635096" w:rsidRPr="002734BA" w:rsidRDefault="00635096" w:rsidP="00635096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3509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Этот раздел формирует представление об использовании и построении презентационных материалов и включает титульный лист презентации, текстовый слайд презентации, слайд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63509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 изображением, слайд с диаграммой и графиком, слайд с таблицей, оформление презентационного конверта для CD и самого диска.</w:t>
            </w:r>
          </w:p>
        </w:tc>
      </w:tr>
      <w:tr w:rsidR="00D476BC" w:rsidRPr="00C85A4F" w14:paraId="7BF5F3B9" w14:textId="78013424" w:rsidTr="00635096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C51BD" w14:textId="77777777" w:rsidR="00D476BC" w:rsidRPr="00734C45" w:rsidRDefault="00D476BC" w:rsidP="002734BA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A87F1F" w14:textId="4621F726" w:rsidR="00D476BC" w:rsidRPr="00635096" w:rsidRDefault="00635096" w:rsidP="002734BA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5096">
              <w:rPr>
                <w:rFonts w:asciiTheme="minorHAnsi" w:hAnsiTheme="minorHAnsi" w:cstheme="minorHAnsi"/>
                <w:b/>
                <w:sz w:val="20"/>
                <w:szCs w:val="20"/>
              </w:rPr>
              <w:t>Дизайн фирменной полиграфии</w:t>
            </w:r>
          </w:p>
        </w:tc>
      </w:tr>
      <w:tr w:rsidR="00635096" w:rsidRPr="002734BA" w14:paraId="6E6C152A" w14:textId="77777777" w:rsidTr="00325D64">
        <w:trPr>
          <w:trHeight w:val="1117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4B7EE69D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61F11F" w14:textId="289D4C97" w:rsidR="00635096" w:rsidRPr="002734BA" w:rsidRDefault="00635096" w:rsidP="00635096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3509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Этот раздел формирует представление об использовании и построении презентационных материалов и включает титульный лист презентации, текстовый слайд презентации, слайд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</w:r>
            <w:r w:rsidRPr="0063509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 изображением, слайд с диаграммой и графиком, слайд с таблицей, оформление презентационного конверта для CD и самого диска.</w:t>
            </w:r>
          </w:p>
        </w:tc>
      </w:tr>
      <w:tr w:rsidR="00D476BC" w:rsidRPr="00C85A4F" w14:paraId="3DA7A54B" w14:textId="12511565" w:rsidTr="00635096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3FE50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901183" w14:textId="5F739B1F" w:rsidR="00D476BC" w:rsidRPr="00635096" w:rsidRDefault="00635096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35096">
              <w:rPr>
                <w:rFonts w:asciiTheme="minorHAnsi" w:hAnsiTheme="minorHAnsi" w:cstheme="minorHAnsi"/>
                <w:b/>
                <w:sz w:val="20"/>
                <w:szCs w:val="20"/>
              </w:rPr>
              <w:t>Принципы оформления рекламных материалов</w:t>
            </w:r>
          </w:p>
        </w:tc>
      </w:tr>
      <w:tr w:rsidR="00635096" w:rsidRPr="002734BA" w14:paraId="228F4411" w14:textId="77777777" w:rsidTr="00325D64">
        <w:trPr>
          <w:trHeight w:val="1122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0E3C5C2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2654C7" w14:textId="63537520" w:rsidR="00635096" w:rsidRPr="002734BA" w:rsidRDefault="00325D64" w:rsidP="00325D64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25D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Данный раздел демонстрирует образцы всех рекламных материалов, необходимых для осуществления маркетинговых целей и включает образцы рекламного модуля в прессе, информационного объявления, образец плаката, постера, флаера, рекламной листовки, буклета, каталога и многое другое.</w:t>
            </w:r>
          </w:p>
        </w:tc>
      </w:tr>
      <w:tr w:rsidR="00D476BC" w:rsidRPr="00C85A4F" w14:paraId="5642E2D5" w14:textId="4D8F1E89" w:rsidTr="00635096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0285" w14:textId="77777777" w:rsidR="00D476BC" w:rsidRPr="00734C45" w:rsidRDefault="00D476BC" w:rsidP="002734BA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45866E" w14:textId="167D182B" w:rsidR="00D476BC" w:rsidRPr="00635096" w:rsidRDefault="00325D64" w:rsidP="002734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D64">
              <w:rPr>
                <w:rFonts w:asciiTheme="minorHAnsi" w:hAnsiTheme="minorHAnsi" w:cstheme="minorHAnsi"/>
                <w:b/>
                <w:sz w:val="20"/>
                <w:szCs w:val="20"/>
              </w:rPr>
              <w:t>Визуальное оформление элементов точек продаж</w:t>
            </w:r>
          </w:p>
        </w:tc>
      </w:tr>
      <w:tr w:rsidR="00635096" w:rsidRPr="002734BA" w14:paraId="20D24BAC" w14:textId="77777777" w:rsidTr="00325D64">
        <w:trPr>
          <w:trHeight w:val="1156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5CA8776A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F9F254" w14:textId="60D10EC9" w:rsidR="00635096" w:rsidRPr="002734BA" w:rsidRDefault="00325D64" w:rsidP="00325D64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25D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Важный раздел при брендировании торговых точек, содержащий образцы этикеток, ценников, упаковки, фирменные пакеты, упаковочную бумагу, бейджи, дисконтные карты клиентов, транспорт (легковой, фургон, грузовой), одежду для персонала (для технического персонала и офисных сотрудников) и т.д.</w:t>
            </w:r>
          </w:p>
        </w:tc>
      </w:tr>
      <w:tr w:rsidR="00D476BC" w:rsidRPr="00C85A4F" w14:paraId="554E932C" w14:textId="21AADD3E" w:rsidTr="00635096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FB9B4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C40708" w14:textId="7D2A2530" w:rsidR="00D476BC" w:rsidRPr="00635096" w:rsidRDefault="00325D64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D64">
              <w:rPr>
                <w:rFonts w:asciiTheme="minorHAnsi" w:hAnsiTheme="minorHAnsi" w:cstheme="minorHAnsi"/>
                <w:b/>
                <w:sz w:val="20"/>
                <w:szCs w:val="20"/>
              </w:rPr>
              <w:t>Принципы оформления наружной рекламы</w:t>
            </w:r>
          </w:p>
        </w:tc>
      </w:tr>
      <w:tr w:rsidR="00635096" w:rsidRPr="002734BA" w14:paraId="0773AFA4" w14:textId="77777777" w:rsidTr="00325D64">
        <w:trPr>
          <w:trHeight w:val="965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EADC014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AE9AC1" w14:textId="59A6D895" w:rsidR="00635096" w:rsidRPr="002734BA" w:rsidRDefault="00325D64" w:rsidP="00325D64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25D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 данном разделе содержатся образцы и правила построения рекламных конструкций для наружного применения - рекламный щит, крышная установка, уличная перетяжка, штендер, ростовая фигура, пиллар, ситиборд, лайтбокс, роллер и многое другое.</w:t>
            </w:r>
          </w:p>
        </w:tc>
      </w:tr>
      <w:tr w:rsidR="00D476BC" w:rsidRPr="00C85A4F" w14:paraId="1586B8C7" w14:textId="2B486BAC" w:rsidTr="00325D64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8B921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02DA89" w14:textId="6ED707DB" w:rsidR="00D476BC" w:rsidRPr="00635096" w:rsidRDefault="00325D64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D64">
              <w:rPr>
                <w:rFonts w:asciiTheme="minorHAnsi" w:hAnsiTheme="minorHAnsi" w:cstheme="minorHAnsi"/>
                <w:b/>
                <w:sz w:val="20"/>
                <w:szCs w:val="20"/>
              </w:rPr>
              <w:t>Фирменный стиль при оформлении экстерьера и интерьера</w:t>
            </w:r>
          </w:p>
        </w:tc>
      </w:tr>
      <w:tr w:rsidR="00635096" w:rsidRPr="002734BA" w14:paraId="032BAD03" w14:textId="77777777" w:rsidTr="00325D64">
        <w:trPr>
          <w:trHeight w:val="250"/>
        </w:trPr>
        <w:tc>
          <w:tcPr>
            <w:tcW w:w="402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25CBAA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176AC0" w14:textId="77777777" w:rsidR="00635096" w:rsidRDefault="00325D64" w:rsidP="00325D64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25D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Данный раздел описывает концепцию оформления интерьера офиса (цвета, фирменные элементы, навигационные схемы и пр.) и элементов экстерьера - оформление фасада, варианты оформления входных групп, фасадные вывески, стекла, флаги и многое другое.</w:t>
            </w:r>
          </w:p>
          <w:p w14:paraId="51033596" w14:textId="44C0AD81" w:rsidR="002458D3" w:rsidRPr="002734BA" w:rsidRDefault="002458D3" w:rsidP="00325D64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325D64" w:rsidRPr="002734BA" w14:paraId="01D97279" w14:textId="77777777" w:rsidTr="00325D64">
        <w:trPr>
          <w:trHeight w:val="118"/>
        </w:trPr>
        <w:tc>
          <w:tcPr>
            <w:tcW w:w="402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EF6F610" w14:textId="77777777" w:rsidR="00325D64" w:rsidRPr="00734C45" w:rsidRDefault="00325D64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AA645" w14:textId="77777777" w:rsidR="00325D64" w:rsidRPr="00325D64" w:rsidRDefault="00325D64" w:rsidP="00325D64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D476BC" w:rsidRPr="002734BA" w14:paraId="536BCC4B" w14:textId="1D280C1D" w:rsidTr="00325D64">
        <w:trPr>
          <w:trHeight w:val="57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9EC1A" w14:textId="77777777" w:rsidR="00D476BC" w:rsidRPr="00734C45" w:rsidRDefault="00D476BC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B3590B" w14:textId="64413361" w:rsidR="00D476BC" w:rsidRPr="00635096" w:rsidRDefault="00325D64" w:rsidP="002734BA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D64">
              <w:rPr>
                <w:rFonts w:asciiTheme="minorHAnsi" w:hAnsiTheme="minorHAnsi" w:cstheme="minorHAnsi"/>
                <w:b/>
                <w:sz w:val="20"/>
                <w:szCs w:val="20"/>
              </w:rPr>
              <w:t>Оформление сувенирной продукции</w:t>
            </w:r>
          </w:p>
        </w:tc>
      </w:tr>
      <w:tr w:rsidR="00635096" w:rsidRPr="002734BA" w14:paraId="1C46A472" w14:textId="77777777" w:rsidTr="00325D64">
        <w:trPr>
          <w:trHeight w:val="1090"/>
        </w:trPr>
        <w:tc>
          <w:tcPr>
            <w:tcW w:w="402" w:type="dxa"/>
            <w:tcBorders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79C48B94" w14:textId="77777777" w:rsidR="00635096" w:rsidRPr="00734C45" w:rsidRDefault="00635096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2BB836" w14:textId="55D495D6" w:rsidR="00635096" w:rsidRPr="002734BA" w:rsidRDefault="00325D64" w:rsidP="00325D64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25D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Раздел, описывающий брендирование необходимой сувенирной продукции, включающей ручку, карандаш, кружку, часы настенные, упаковочную бумагу, подарочный пакет, настольный флажок, визитницы, ежедневники, брелоки, зажигалки, зонты и другие элементы с фирменной символикой.</w:t>
            </w:r>
          </w:p>
        </w:tc>
      </w:tr>
      <w:tr w:rsidR="00325D64" w:rsidRPr="00635096" w14:paraId="4BE8FF61" w14:textId="77777777" w:rsidTr="00325D64">
        <w:trPr>
          <w:trHeight w:val="250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CECE7" w14:textId="77777777" w:rsidR="00325D64" w:rsidRPr="00325D64" w:rsidRDefault="00325D64" w:rsidP="00325D64">
            <w:pPr>
              <w:pStyle w:val="BasicParagraph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193A92" w14:textId="4F42C87A" w:rsidR="00325D64" w:rsidRPr="00325D64" w:rsidRDefault="00325D64" w:rsidP="00325D64">
            <w:pPr>
              <w:pStyle w:val="BasicParagraph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25D64">
              <w:rPr>
                <w:rFonts w:asciiTheme="minorHAnsi" w:hAnsiTheme="minorHAnsi" w:cstheme="minorHAnsi"/>
                <w:b/>
                <w:sz w:val="20"/>
                <w:szCs w:val="20"/>
              </w:rPr>
              <w:t>Оформление корпоративного транспорта</w:t>
            </w:r>
          </w:p>
        </w:tc>
      </w:tr>
      <w:tr w:rsidR="00325D64" w:rsidRPr="002734BA" w14:paraId="386D968D" w14:textId="77777777" w:rsidTr="00325D64">
        <w:trPr>
          <w:trHeight w:val="250"/>
        </w:trPr>
        <w:tc>
          <w:tcPr>
            <w:tcW w:w="402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9A0E52" w14:textId="77777777" w:rsidR="00325D64" w:rsidRPr="00734C45" w:rsidRDefault="00325D64" w:rsidP="008234A5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7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2430B6" w14:textId="434D01E7" w:rsidR="00325D64" w:rsidRPr="00325D64" w:rsidRDefault="00325D64" w:rsidP="00325D64">
            <w:pPr>
              <w:pStyle w:val="BasicParagraph"/>
              <w:spacing w:before="20" w:after="20"/>
              <w:contextualSpacing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25D6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Данный раздел показывает принципы применения фирменных элементов на корпоративном транспорте - легковом, грузовом, фургонах, микроавтобусах, автобусах. Возможно применение стиля для нестандартного оформления транспорта</w:t>
            </w:r>
          </w:p>
        </w:tc>
      </w:tr>
    </w:tbl>
    <w:p w14:paraId="1F563101" w14:textId="637CF833" w:rsidR="0057648A" w:rsidRDefault="0057648A" w:rsidP="0057648A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  <w:lang w:eastAsia="en-US"/>
        </w:rPr>
      </w:pPr>
    </w:p>
    <w:p w14:paraId="7C26C12C" w14:textId="10F9B028" w:rsidR="00FF1AA6" w:rsidRDefault="00325D64" w:rsidP="00325D6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325D64">
        <w:rPr>
          <w:rFonts w:ascii="Open Sans" w:hAnsi="Open Sans" w:cs="Open Sans"/>
          <w:sz w:val="18"/>
          <w:szCs w:val="18"/>
          <w:lang w:eastAsia="en-US"/>
        </w:rPr>
        <w:t>Важно понимать разницу между фирменным стилем и брендбуком. Фирменный стиль – это сочетание графических и шрифтовых элементов, являющееся основой для создания деловых и рекламных материалов компании. Основной аудиторией разрабатываемого фирменного стиля являются конечные потребители товаров и услуг. Брендбук –  это руководство по использованию фирменного стиля и грамотному брендингу компании, предназначенное для использования внутри компании сотрудниками, дизайнерами, партнерами. Грамотно созданный брендбук и соблюдение описанных в нем правил поможет сохранить единый фирменный стиль и общую идею всей компании.</w:t>
      </w:r>
    </w:p>
    <w:p w14:paraId="7F870875" w14:textId="15BCDE25" w:rsidR="00FF1AA6" w:rsidRDefault="00FF1AA6" w:rsidP="00B8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09A2F2EF" w14:textId="77777777" w:rsidR="00325D64" w:rsidRPr="00114E27" w:rsidRDefault="00325D64" w:rsidP="00B8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B8788B" w:rsidRPr="00FC3DDC" w14:paraId="2DE75BF5" w14:textId="77777777" w:rsidTr="00D476BC">
        <w:trPr>
          <w:trHeight w:val="847"/>
        </w:trPr>
        <w:tc>
          <w:tcPr>
            <w:tcW w:w="3544" w:type="dxa"/>
          </w:tcPr>
          <w:p w14:paraId="29096430" w14:textId="3D7EFA96" w:rsidR="00D476BC" w:rsidRPr="00447F64" w:rsidRDefault="00563454" w:rsidP="003A02E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563454">
              <w:rPr>
                <w:rFonts w:asciiTheme="minorHAnsi" w:hAnsiTheme="minorHAnsi" w:cstheme="minorHAnsi"/>
                <w:sz w:val="20"/>
                <w:szCs w:val="20"/>
              </w:rPr>
              <w:t xml:space="preserve">Примеры фирменных стилей,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63454">
              <w:rPr>
                <w:rFonts w:asciiTheme="minorHAnsi" w:hAnsiTheme="minorHAnsi" w:cstheme="minorHAnsi"/>
                <w:sz w:val="20"/>
                <w:szCs w:val="20"/>
              </w:rPr>
              <w:t>которые Вам нравятся</w:t>
            </w:r>
          </w:p>
        </w:tc>
        <w:tc>
          <w:tcPr>
            <w:tcW w:w="4458" w:type="dxa"/>
          </w:tcPr>
          <w:p w14:paraId="68555D40" w14:textId="77777777" w:rsidR="00B8788B" w:rsidRPr="00447F64" w:rsidRDefault="00B8788B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3474EA57" w14:textId="352B475C" w:rsidR="003F04F0" w:rsidRDefault="003F04F0" w:rsidP="00987FC7">
      <w:pPr>
        <w:rPr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F24505" w:rsidRPr="00FC3DDC" w14:paraId="3B4B9614" w14:textId="77777777" w:rsidTr="0042387B">
        <w:trPr>
          <w:trHeight w:val="851"/>
        </w:trPr>
        <w:tc>
          <w:tcPr>
            <w:tcW w:w="3544" w:type="dxa"/>
          </w:tcPr>
          <w:p w14:paraId="1569FC0F" w14:textId="72B85DE3" w:rsidR="00F24505" w:rsidRPr="00B8788B" w:rsidRDefault="00563454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6345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Примеры фирменных стилей,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56345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которые Вам не нравятся</w:t>
            </w:r>
          </w:p>
        </w:tc>
        <w:tc>
          <w:tcPr>
            <w:tcW w:w="4458" w:type="dxa"/>
          </w:tcPr>
          <w:p w14:paraId="1DF78239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585D6C29" w14:textId="5ECD40FD" w:rsidR="00F24505" w:rsidRDefault="00F24505" w:rsidP="00987FC7">
      <w:pPr>
        <w:rPr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F24505" w:rsidRPr="00FC3DDC" w14:paraId="53E3B365" w14:textId="77777777" w:rsidTr="0042387B">
        <w:trPr>
          <w:trHeight w:val="839"/>
        </w:trPr>
        <w:tc>
          <w:tcPr>
            <w:tcW w:w="3544" w:type="dxa"/>
          </w:tcPr>
          <w:p w14:paraId="627FCB0F" w14:textId="231949BE" w:rsidR="00F24505" w:rsidRPr="00B8788B" w:rsidRDefault="00563454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r w:rsidRPr="0056345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Дополнительная информация,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56345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не вошедшая в бриф</w:t>
            </w:r>
          </w:p>
        </w:tc>
        <w:tc>
          <w:tcPr>
            <w:tcW w:w="4458" w:type="dxa"/>
          </w:tcPr>
          <w:p w14:paraId="5B9DE840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03431895" w14:textId="77777777" w:rsidR="00F24505" w:rsidRDefault="00F24505" w:rsidP="00563454">
      <w:pPr>
        <w:rPr>
          <w:b/>
          <w:color w:val="FF0000"/>
        </w:rPr>
      </w:pPr>
    </w:p>
    <w:p w14:paraId="3778CFA9" w14:textId="77777777" w:rsidR="00BA17F1" w:rsidRDefault="00BA17F1" w:rsidP="00563454">
      <w:pPr>
        <w:rPr>
          <w:b/>
          <w:color w:val="FF0000"/>
        </w:rPr>
      </w:pPr>
    </w:p>
    <w:p w14:paraId="30C361F5" w14:textId="77777777" w:rsidR="00BA17F1" w:rsidRDefault="00BA17F1" w:rsidP="00563454">
      <w:pPr>
        <w:rPr>
          <w:b/>
          <w:color w:val="FF0000"/>
        </w:rPr>
      </w:pPr>
    </w:p>
    <w:sectPr w:rsidR="00BA17F1" w:rsidSect="00D62CE9">
      <w:headerReference w:type="default" r:id="rId10"/>
      <w:footerReference w:type="default" r:id="rId11"/>
      <w:pgSz w:w="11906" w:h="16838"/>
      <w:pgMar w:top="647" w:right="851" w:bottom="1134" w:left="2835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E39CA" w14:textId="77777777" w:rsidR="00AA10D7" w:rsidRDefault="00AA10D7" w:rsidP="008B1432">
      <w:r>
        <w:separator/>
      </w:r>
    </w:p>
  </w:endnote>
  <w:endnote w:type="continuationSeparator" w:id="0">
    <w:p w14:paraId="70502347" w14:textId="77777777" w:rsidR="00AA10D7" w:rsidRDefault="00AA10D7" w:rsidP="008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3D09" w14:textId="6F97E5D8" w:rsidR="004B1219" w:rsidRPr="004B1219" w:rsidRDefault="004B1219" w:rsidP="004B1219">
    <w:pPr>
      <w:spacing w:before="100" w:beforeAutospacing="1" w:after="100" w:afterAutospacing="1"/>
      <w:ind w:left="-2127"/>
      <w:outlineLvl w:val="1"/>
      <w:rPr>
        <w:rFonts w:ascii="Arial" w:hAnsi="Arial" w:cs="Arial"/>
        <w:bCs/>
        <w:sz w:val="18"/>
        <w:szCs w:val="18"/>
      </w:rPr>
    </w:pPr>
    <w:r w:rsidRPr="004B1219">
      <w:rPr>
        <w:rFonts w:ascii="Arial" w:hAnsi="Arial" w:cs="Arial"/>
        <w:bCs/>
      </w:rPr>
      <w:br/>
    </w:r>
    <w:hyperlink r:id="rId1" w:history="1">
      <w:r w:rsidRPr="004B1219">
        <w:rPr>
          <w:rStyle w:val="a5"/>
          <w:rFonts w:ascii="Arial" w:hAnsi="Arial" w:cs="Arial"/>
          <w:bCs/>
          <w:sz w:val="18"/>
          <w:szCs w:val="18"/>
        </w:rPr>
        <w:t xml:space="preserve">Графический дизайн в </w:t>
      </w:r>
      <w:proofErr w:type="spellStart"/>
      <w:r w:rsidRPr="004B1219">
        <w:rPr>
          <w:rStyle w:val="a5"/>
          <w:rFonts w:ascii="Arial" w:hAnsi="Arial" w:cs="Arial"/>
          <w:bCs/>
          <w:sz w:val="18"/>
          <w:szCs w:val="18"/>
        </w:rPr>
        <w:t>Fineartprint</w:t>
      </w:r>
      <w:proofErr w:type="spellEnd"/>
    </w:hyperlink>
    <w:r w:rsidRPr="004B1219">
      <w:rPr>
        <w:rFonts w:ascii="Arial" w:hAnsi="Arial" w:cs="Arial"/>
        <w:bCs/>
        <w:sz w:val="18"/>
        <w:szCs w:val="18"/>
      </w:rPr>
      <w:t xml:space="preserve">          </w:t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hyperlink r:id="rId2" w:history="1">
      <w:r w:rsidRPr="004B1219">
        <w:rPr>
          <w:rStyle w:val="a5"/>
          <w:rFonts w:ascii="Arial" w:hAnsi="Arial" w:cs="Arial"/>
          <w:bCs/>
          <w:sz w:val="18"/>
          <w:szCs w:val="18"/>
        </w:rPr>
        <w:t xml:space="preserve">Типография полного цикла   </w:t>
      </w:r>
    </w:hyperlink>
    <w:r w:rsidRPr="004B1219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ECD89" w14:textId="77777777" w:rsidR="00AA10D7" w:rsidRDefault="00AA10D7" w:rsidP="008B1432">
      <w:r>
        <w:separator/>
      </w:r>
    </w:p>
  </w:footnote>
  <w:footnote w:type="continuationSeparator" w:id="0">
    <w:p w14:paraId="6B3A7D2C" w14:textId="77777777" w:rsidR="00AA10D7" w:rsidRDefault="00AA10D7" w:rsidP="008B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37DF" w14:textId="0A29CA91" w:rsidR="005323EF" w:rsidRDefault="005323E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CE429" wp14:editId="3154869E">
          <wp:simplePos x="0" y="0"/>
          <wp:positionH relativeFrom="page">
            <wp:posOffset>0</wp:posOffset>
          </wp:positionH>
          <wp:positionV relativeFrom="page">
            <wp:posOffset>-292100</wp:posOffset>
          </wp:positionV>
          <wp:extent cx="7239000" cy="1630387"/>
          <wp:effectExtent l="0" t="0" r="0" b="8255"/>
          <wp:wrapSquare wrapText="bothSides"/>
          <wp:docPr id="23" name="Picture 1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P_header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0" cy="163038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D2C"/>
    <w:multiLevelType w:val="hybridMultilevel"/>
    <w:tmpl w:val="EADC77F2"/>
    <w:lvl w:ilvl="0" w:tplc="95849738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DB62970"/>
    <w:multiLevelType w:val="hybridMultilevel"/>
    <w:tmpl w:val="53020398"/>
    <w:lvl w:ilvl="0" w:tplc="D8EC5C38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1855058"/>
    <w:multiLevelType w:val="hybridMultilevel"/>
    <w:tmpl w:val="B9AEE1F4"/>
    <w:lvl w:ilvl="0" w:tplc="3BAC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DC"/>
    <w:rsid w:val="00001BE3"/>
    <w:rsid w:val="00012F39"/>
    <w:rsid w:val="00020FEA"/>
    <w:rsid w:val="00023A17"/>
    <w:rsid w:val="00025E1C"/>
    <w:rsid w:val="00047F4D"/>
    <w:rsid w:val="000930B7"/>
    <w:rsid w:val="000B2688"/>
    <w:rsid w:val="000D18A5"/>
    <w:rsid w:val="000E0611"/>
    <w:rsid w:val="000F4E1D"/>
    <w:rsid w:val="0011014C"/>
    <w:rsid w:val="00114E27"/>
    <w:rsid w:val="00144F23"/>
    <w:rsid w:val="00152CD4"/>
    <w:rsid w:val="001569AE"/>
    <w:rsid w:val="00164375"/>
    <w:rsid w:val="001B0B17"/>
    <w:rsid w:val="001D1560"/>
    <w:rsid w:val="001E72DD"/>
    <w:rsid w:val="001E7D7F"/>
    <w:rsid w:val="00207561"/>
    <w:rsid w:val="00226F6F"/>
    <w:rsid w:val="002458D3"/>
    <w:rsid w:val="00245C4A"/>
    <w:rsid w:val="0027021C"/>
    <w:rsid w:val="002734BA"/>
    <w:rsid w:val="002A5848"/>
    <w:rsid w:val="002B3A9E"/>
    <w:rsid w:val="002E3FA6"/>
    <w:rsid w:val="002E5249"/>
    <w:rsid w:val="003063C3"/>
    <w:rsid w:val="00325D64"/>
    <w:rsid w:val="0038125D"/>
    <w:rsid w:val="003A2EC9"/>
    <w:rsid w:val="003A4D32"/>
    <w:rsid w:val="003C262A"/>
    <w:rsid w:val="003D6D3B"/>
    <w:rsid w:val="003F04F0"/>
    <w:rsid w:val="0042387B"/>
    <w:rsid w:val="00446E21"/>
    <w:rsid w:val="00447F64"/>
    <w:rsid w:val="0048145C"/>
    <w:rsid w:val="004B1219"/>
    <w:rsid w:val="004D4730"/>
    <w:rsid w:val="005323EF"/>
    <w:rsid w:val="005449BF"/>
    <w:rsid w:val="00551670"/>
    <w:rsid w:val="00563454"/>
    <w:rsid w:val="005653E8"/>
    <w:rsid w:val="0057648A"/>
    <w:rsid w:val="00596DF0"/>
    <w:rsid w:val="005A35D6"/>
    <w:rsid w:val="005C377B"/>
    <w:rsid w:val="005F003A"/>
    <w:rsid w:val="00624C06"/>
    <w:rsid w:val="00631120"/>
    <w:rsid w:val="00635096"/>
    <w:rsid w:val="006375E4"/>
    <w:rsid w:val="00680439"/>
    <w:rsid w:val="006F1F41"/>
    <w:rsid w:val="006F4BF9"/>
    <w:rsid w:val="00723FDD"/>
    <w:rsid w:val="00731EF1"/>
    <w:rsid w:val="007345BF"/>
    <w:rsid w:val="00734C45"/>
    <w:rsid w:val="007479FE"/>
    <w:rsid w:val="007606F4"/>
    <w:rsid w:val="00797EC5"/>
    <w:rsid w:val="007F46F0"/>
    <w:rsid w:val="008219D6"/>
    <w:rsid w:val="00823BAF"/>
    <w:rsid w:val="00826392"/>
    <w:rsid w:val="00860580"/>
    <w:rsid w:val="00876241"/>
    <w:rsid w:val="00877575"/>
    <w:rsid w:val="00881C4D"/>
    <w:rsid w:val="0088390C"/>
    <w:rsid w:val="008A28C6"/>
    <w:rsid w:val="008B1432"/>
    <w:rsid w:val="008C3F35"/>
    <w:rsid w:val="008D4CD0"/>
    <w:rsid w:val="009002FD"/>
    <w:rsid w:val="009165EF"/>
    <w:rsid w:val="009573FC"/>
    <w:rsid w:val="009670F2"/>
    <w:rsid w:val="00987FC7"/>
    <w:rsid w:val="009D6D9A"/>
    <w:rsid w:val="009F3548"/>
    <w:rsid w:val="009F3B39"/>
    <w:rsid w:val="00A52DE3"/>
    <w:rsid w:val="00A606D7"/>
    <w:rsid w:val="00A7071D"/>
    <w:rsid w:val="00AA10D7"/>
    <w:rsid w:val="00B21345"/>
    <w:rsid w:val="00B341E6"/>
    <w:rsid w:val="00B45ACD"/>
    <w:rsid w:val="00B8248B"/>
    <w:rsid w:val="00B8788B"/>
    <w:rsid w:val="00BA17F1"/>
    <w:rsid w:val="00BB7895"/>
    <w:rsid w:val="00BC111B"/>
    <w:rsid w:val="00BF7AA7"/>
    <w:rsid w:val="00C14AE5"/>
    <w:rsid w:val="00C348BB"/>
    <w:rsid w:val="00C450C6"/>
    <w:rsid w:val="00C46EE7"/>
    <w:rsid w:val="00C85A4F"/>
    <w:rsid w:val="00CA10D1"/>
    <w:rsid w:val="00CC3FF9"/>
    <w:rsid w:val="00D40B10"/>
    <w:rsid w:val="00D45E57"/>
    <w:rsid w:val="00D476BC"/>
    <w:rsid w:val="00D62CE9"/>
    <w:rsid w:val="00DC3938"/>
    <w:rsid w:val="00DD5A04"/>
    <w:rsid w:val="00DE5B80"/>
    <w:rsid w:val="00E141AA"/>
    <w:rsid w:val="00E37DDE"/>
    <w:rsid w:val="00E57772"/>
    <w:rsid w:val="00E7665A"/>
    <w:rsid w:val="00EB5E2A"/>
    <w:rsid w:val="00ED63C2"/>
    <w:rsid w:val="00F24505"/>
    <w:rsid w:val="00F51D89"/>
    <w:rsid w:val="00F93886"/>
    <w:rsid w:val="00F95D1A"/>
    <w:rsid w:val="00FA081C"/>
    <w:rsid w:val="00FA702F"/>
    <w:rsid w:val="00FC3DDC"/>
    <w:rsid w:val="00FC77F8"/>
    <w:rsid w:val="00FE49B0"/>
    <w:rsid w:val="00FF1AA6"/>
    <w:rsid w:val="00FF31F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E89AF"/>
  <w15:docId w15:val="{876204DF-07BC-714F-BED2-7DAB87D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D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12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3DDC"/>
    <w:pPr>
      <w:jc w:val="center"/>
    </w:pPr>
    <w:rPr>
      <w:rFonts w:ascii="Verdana" w:hAnsi="Verdana"/>
      <w:b/>
      <w:sz w:val="22"/>
      <w:szCs w:val="20"/>
    </w:rPr>
  </w:style>
  <w:style w:type="table" w:styleId="a4">
    <w:name w:val="Table Grid"/>
    <w:basedOn w:val="a1"/>
    <w:rsid w:val="00FC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C3DDC"/>
    <w:rPr>
      <w:color w:val="0000FF"/>
      <w:u w:val="single"/>
    </w:rPr>
  </w:style>
  <w:style w:type="character" w:styleId="a6">
    <w:name w:val="FollowedHyperlink"/>
    <w:rsid w:val="00A606D7"/>
    <w:rPr>
      <w:color w:val="800080"/>
      <w:u w:val="single"/>
    </w:rPr>
  </w:style>
  <w:style w:type="paragraph" w:styleId="a7">
    <w:name w:val="header"/>
    <w:basedOn w:val="a"/>
    <w:link w:val="a8"/>
    <w:rsid w:val="008B1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1432"/>
    <w:rPr>
      <w:sz w:val="24"/>
      <w:szCs w:val="24"/>
      <w:lang w:eastAsia="ru-RU"/>
    </w:rPr>
  </w:style>
  <w:style w:type="paragraph" w:styleId="a9">
    <w:name w:val="footer"/>
    <w:basedOn w:val="a"/>
    <w:link w:val="aa"/>
    <w:rsid w:val="008B1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B1432"/>
    <w:rPr>
      <w:sz w:val="24"/>
      <w:szCs w:val="24"/>
      <w:lang w:eastAsia="ru-RU"/>
    </w:rPr>
  </w:style>
  <w:style w:type="paragraph" w:customStyle="1" w:styleId="Default">
    <w:name w:val="Default"/>
    <w:rsid w:val="00FC77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PlainTable31">
    <w:name w:val="Plain Table 31"/>
    <w:basedOn w:val="a1"/>
    <w:uiPriority w:val="19"/>
    <w:qFormat/>
    <w:rsid w:val="006375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21"/>
    <w:qFormat/>
    <w:rsid w:val="006375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a"/>
    <w:qFormat/>
    <w:rsid w:val="00FE49B0"/>
    <w:pPr>
      <w:autoSpaceDE w:val="0"/>
      <w:autoSpaceDN w:val="0"/>
      <w:adjustRightInd w:val="0"/>
    </w:pPr>
    <w:rPr>
      <w:rFonts w:ascii="Calibri" w:hAnsi="Calibri" w:cs="Calibri"/>
      <w:color w:val="808080"/>
      <w:sz w:val="20"/>
      <w:szCs w:val="20"/>
      <w:lang w:eastAsia="en-US"/>
    </w:rPr>
  </w:style>
  <w:style w:type="paragraph" w:customStyle="1" w:styleId="BasicParagraph">
    <w:name w:val="[Basic Paragraph]"/>
    <w:basedOn w:val="a"/>
    <w:uiPriority w:val="99"/>
    <w:rsid w:val="00FF31F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F1AA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B1219"/>
    <w:rPr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BA17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b">
    <w:name w:val="Placeholder Text"/>
    <w:basedOn w:val="a0"/>
    <w:uiPriority w:val="99"/>
    <w:unhideWhenUsed/>
    <w:rsid w:val="00BA1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eart-print.ru/pos-materia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neart-print.ru/vizitki-i-otkrytk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neart-print.ru/" TargetMode="External"/><Relationship Id="rId1" Type="http://schemas.openxmlformats.org/officeDocument/2006/relationships/hyperlink" Target="https://fineart-print.ru/design_and_layout/graphic-desig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66D414-598A-4162-BEFF-66C2F3D9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Бриф на создание упаковки</vt:lpstr>
      <vt:lpstr>Бриф на создание упаковки</vt:lpstr>
    </vt:vector>
  </TitlesOfParts>
  <Company>Типография FineArtPrint</Company>
  <LinksUpToDate>false</LinksUpToDate>
  <CharactersWithSpaces>7247</CharactersWithSpaces>
  <SharedDoc>false</SharedDoc>
  <HyperlinkBase>https://fineart-print.ru/</HyperlinkBase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file://localhost/tel/+74952150877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фирменного стиля, брендбука.</dc:title>
  <dc:subject>Бриф на брендбук и фирменный стиль. </dc:subject>
  <dc:creator>Work</dc:creator>
  <cp:keywords>Фирменный стиль, брендбук, бриф.</cp:keywords>
  <dc:description>Опросник для детального обсуждения и понимания задач по разработке фирменного стиля и брендбука.</dc:description>
  <cp:lastModifiedBy>Учетная запись Майкрософт</cp:lastModifiedBy>
  <cp:revision>6</cp:revision>
  <cp:lastPrinted>2019-10-03T13:21:00Z</cp:lastPrinted>
  <dcterms:created xsi:type="dcterms:W3CDTF">2021-01-25T08:51:00Z</dcterms:created>
  <dcterms:modified xsi:type="dcterms:W3CDTF">2021-01-25T10:29:00Z</dcterms:modified>
  <cp:category>Бриф на брендбук. Типография полного цикла.</cp:category>
</cp:coreProperties>
</file>